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C0" w:rsidRPr="0017385C" w:rsidRDefault="0017385C" w:rsidP="0017385C">
      <w:pPr>
        <w:pStyle w:val="a4"/>
        <w:rPr>
          <w:rFonts w:ascii="Times New Roman" w:hAnsi="Times New Roman"/>
          <w:b/>
          <w:sz w:val="32"/>
          <w:szCs w:val="32"/>
          <w:u w:val="single"/>
        </w:rPr>
      </w:pPr>
      <w:r w:rsidRPr="0017385C">
        <w:rPr>
          <w:rFonts w:ascii="Times New Roman" w:hAnsi="Times New Roman"/>
          <w:b/>
          <w:sz w:val="32"/>
          <w:szCs w:val="32"/>
          <w:u w:val="single"/>
        </w:rPr>
        <w:t>Те</w:t>
      </w:r>
      <w:proofErr w:type="gramStart"/>
      <w:r w:rsidRPr="0017385C">
        <w:rPr>
          <w:rFonts w:ascii="Times New Roman" w:hAnsi="Times New Roman"/>
          <w:b/>
          <w:sz w:val="32"/>
          <w:szCs w:val="32"/>
          <w:u w:val="single"/>
        </w:rPr>
        <w:t>кст пр</w:t>
      </w:r>
      <w:proofErr w:type="gramEnd"/>
      <w:r w:rsidRPr="0017385C">
        <w:rPr>
          <w:rFonts w:ascii="Times New Roman" w:hAnsi="Times New Roman"/>
          <w:b/>
          <w:sz w:val="32"/>
          <w:szCs w:val="32"/>
          <w:u w:val="single"/>
        </w:rPr>
        <w:t>езентации</w:t>
      </w:r>
    </w:p>
    <w:p w:rsidR="0017385C" w:rsidRDefault="0017385C" w:rsidP="00A4709A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17385C" w:rsidRDefault="0017385C" w:rsidP="0017385C">
      <w:pPr>
        <w:pStyle w:val="a4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1слайд</w:t>
      </w:r>
    </w:p>
    <w:p w:rsidR="00DD4A19" w:rsidRPr="0017385C" w:rsidRDefault="0017385C" w:rsidP="0017385C">
      <w:pPr>
        <w:pStyle w:val="a4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</w:t>
      </w:r>
      <w:r w:rsidR="00DB2577" w:rsidRPr="0017385C">
        <w:rPr>
          <w:rFonts w:ascii="Times New Roman" w:hAnsi="Times New Roman"/>
          <w:color w:val="000000" w:themeColor="text1"/>
          <w:sz w:val="32"/>
          <w:szCs w:val="32"/>
        </w:rPr>
        <w:t>Участие</w:t>
      </w:r>
      <w:r w:rsidR="00DD4A19" w:rsidRPr="0017385C">
        <w:rPr>
          <w:rFonts w:ascii="Times New Roman" w:hAnsi="Times New Roman"/>
          <w:color w:val="000000" w:themeColor="text1"/>
          <w:sz w:val="32"/>
          <w:szCs w:val="32"/>
        </w:rPr>
        <w:t xml:space="preserve"> в работе Федерального проекта «Детский сад-маршруты развития»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</w:t>
      </w:r>
      <w:r w:rsidR="00DD4A19" w:rsidRPr="0017385C">
        <w:rPr>
          <w:rFonts w:ascii="Times New Roman" w:hAnsi="Times New Roman"/>
          <w:color w:val="000000" w:themeColor="text1"/>
          <w:sz w:val="32"/>
          <w:szCs w:val="32"/>
        </w:rPr>
        <w:t>Работа</w:t>
      </w:r>
      <w:r w:rsidR="00212EC0" w:rsidRPr="0017385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DA6C84" w:rsidRPr="0017385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="00B168BA" w:rsidRPr="0017385C">
        <w:rPr>
          <w:rFonts w:ascii="Times New Roman" w:hAnsi="Times New Roman"/>
          <w:color w:val="000000" w:themeColor="text1"/>
          <w:sz w:val="32"/>
          <w:szCs w:val="32"/>
        </w:rPr>
        <w:t>стажировочной</w:t>
      </w:r>
      <w:proofErr w:type="spellEnd"/>
      <w:r w:rsidR="00B168BA" w:rsidRPr="0017385C">
        <w:rPr>
          <w:rFonts w:ascii="Times New Roman" w:hAnsi="Times New Roman"/>
          <w:color w:val="000000" w:themeColor="text1"/>
          <w:sz w:val="32"/>
          <w:szCs w:val="32"/>
        </w:rPr>
        <w:t xml:space="preserve"> площадки</w:t>
      </w:r>
      <w:r w:rsidR="00DD4A19" w:rsidRPr="0017385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zh-CN"/>
        </w:rPr>
        <w:t xml:space="preserve">по </w:t>
      </w:r>
      <w:proofErr w:type="spellStart"/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zh-CN"/>
        </w:rPr>
        <w:t>теме</w:t>
      </w:r>
      <w:proofErr w:type="gramStart"/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zh-CN"/>
        </w:rPr>
        <w:t>:</w:t>
      </w:r>
      <w:r w:rsidR="00DD4A19" w:rsidRPr="0017385C">
        <w:rPr>
          <w:rFonts w:ascii="Times New Roman" w:eastAsia="Times New Roman" w:hAnsi="Times New Roman"/>
          <w:color w:val="000000" w:themeColor="text1"/>
          <w:sz w:val="32"/>
          <w:szCs w:val="32"/>
          <w:lang w:eastAsia="zh-CN"/>
        </w:rPr>
        <w:t>«</w:t>
      </w:r>
      <w:proofErr w:type="gramEnd"/>
      <w:r w:rsidR="00DD4A19" w:rsidRPr="0017385C">
        <w:rPr>
          <w:rFonts w:ascii="Times New Roman" w:eastAsia="Times New Roman" w:hAnsi="Times New Roman"/>
          <w:color w:val="000000" w:themeColor="text1"/>
          <w:sz w:val="32"/>
          <w:szCs w:val="32"/>
          <w:lang w:eastAsia="zh-CN"/>
        </w:rPr>
        <w:t>Специфика</w:t>
      </w:r>
      <w:proofErr w:type="spellEnd"/>
      <w:r w:rsidR="00DD4A19" w:rsidRPr="0017385C">
        <w:rPr>
          <w:rFonts w:ascii="Times New Roman" w:eastAsia="Times New Roman" w:hAnsi="Times New Roman"/>
          <w:color w:val="000000" w:themeColor="text1"/>
          <w:sz w:val="32"/>
          <w:szCs w:val="32"/>
          <w:lang w:eastAsia="zh-CN"/>
        </w:rPr>
        <w:t xml:space="preserve"> организации педагогического процесса в этнокультурном воспитании детей старшего дошкольного возраста»</w:t>
      </w:r>
      <w:r w:rsidR="00DD4A19" w:rsidRPr="0017385C">
        <w:rPr>
          <w:rFonts w:ascii="Times New Roman" w:eastAsia="Times New Roman" w:hAnsi="Times New Roman"/>
          <w:color w:val="000000" w:themeColor="text1"/>
          <w:sz w:val="32"/>
          <w:szCs w:val="32"/>
          <w:shd w:val="clear" w:color="auto" w:fill="FFFFFF"/>
          <w:lang w:eastAsia="zh-CN"/>
        </w:rPr>
        <w:t xml:space="preserve"> </w:t>
      </w:r>
    </w:p>
    <w:p w:rsidR="00DA6C84" w:rsidRPr="0017385C" w:rsidRDefault="00DA6C84" w:rsidP="00A4709A">
      <w:pPr>
        <w:pStyle w:val="a4"/>
        <w:rPr>
          <w:rFonts w:ascii="Times New Roman" w:hAnsi="Times New Roman"/>
          <w:color w:val="000000" w:themeColor="text1"/>
          <w:sz w:val="32"/>
          <w:szCs w:val="32"/>
        </w:rPr>
      </w:pPr>
    </w:p>
    <w:p w:rsidR="00DB2577" w:rsidRPr="0017385C" w:rsidRDefault="007A4705" w:rsidP="0017385C">
      <w:pPr>
        <w:pStyle w:val="a4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A51EF5" w:rsidRPr="00D40D4D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2сл</w:t>
      </w:r>
      <w:r w:rsidR="0017385C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айд</w:t>
      </w:r>
      <w:r w:rsidR="001D305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.</w:t>
      </w:r>
      <w:r w:rsidR="00DB2577" w:rsidRPr="00D40D4D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 </w:t>
      </w:r>
      <w:r w:rsidR="0017385C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Актуальность</w:t>
      </w:r>
      <w:r w:rsidR="00081E25" w:rsidRPr="00D40D4D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081E25" w:rsidRPr="0017385C">
        <w:rPr>
          <w:rFonts w:ascii="Times New Roman" w:eastAsia="Times New Roman" w:hAnsi="Times New Roman"/>
          <w:b/>
          <w:i/>
          <w:color w:val="000000" w:themeColor="text1"/>
          <w:sz w:val="32"/>
          <w:szCs w:val="32"/>
          <w:lang w:eastAsia="ru-RU"/>
        </w:rPr>
        <w:t>(</w:t>
      </w:r>
      <w:r w:rsidR="00DB2577" w:rsidRPr="0017385C">
        <w:rPr>
          <w:rFonts w:ascii="Times New Roman" w:eastAsia="Times New Roman" w:hAnsi="Times New Roman"/>
          <w:b/>
          <w:i/>
          <w:color w:val="000000" w:themeColor="text1"/>
          <w:sz w:val="32"/>
          <w:szCs w:val="32"/>
          <w:lang w:eastAsia="ru-RU"/>
        </w:rPr>
        <w:t>Пояснительная записка</w:t>
      </w:r>
      <w:r w:rsidR="00081E25" w:rsidRPr="0017385C">
        <w:rPr>
          <w:rFonts w:ascii="Times New Roman" w:eastAsia="Times New Roman" w:hAnsi="Times New Roman"/>
          <w:b/>
          <w:i/>
          <w:color w:val="000000" w:themeColor="text1"/>
          <w:sz w:val="32"/>
          <w:szCs w:val="32"/>
          <w:lang w:eastAsia="ru-RU"/>
        </w:rPr>
        <w:t>)</w:t>
      </w:r>
    </w:p>
    <w:p w:rsidR="00DA49E9" w:rsidRPr="00D40D4D" w:rsidRDefault="0017385C" w:rsidP="00B615A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  <w:t xml:space="preserve">   </w:t>
      </w:r>
      <w:r w:rsidR="00B615A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  <w:t xml:space="preserve"> </w:t>
      </w:r>
      <w:r w:rsidR="00DA49E9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  <w:t xml:space="preserve">Каждый ребенок наделён правом </w:t>
      </w:r>
      <w:proofErr w:type="gramStart"/>
      <w:r w:rsidR="00DA49E9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  <w:t>развиваться</w:t>
      </w:r>
      <w:proofErr w:type="gramEnd"/>
      <w:r w:rsidR="00DA49E9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  <w:t xml:space="preserve"> духовно на основе культурного наследия своего народа, соблюдая народные традиции, обычаи, обряды. Знать только о своём народе - это очень мало, ребёнок должен получать не только национальное, но и этнокультурное во</w:t>
      </w:r>
      <w:r w:rsidR="00081E25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  <w:t>спитание,</w:t>
      </w:r>
      <w:r w:rsidR="00DB40DD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  <w:t xml:space="preserve"> </w:t>
      </w:r>
      <w:r w:rsidR="00081E25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  <w:t xml:space="preserve">                   и эта </w:t>
      </w:r>
      <w:r w:rsidR="00DB40DD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  <w:t xml:space="preserve"> проблема очень актуальна.</w:t>
      </w:r>
    </w:p>
    <w:p w:rsidR="00DA49E9" w:rsidRPr="001D305F" w:rsidRDefault="00B615A3" w:rsidP="00B615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00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  <w:t xml:space="preserve">     </w:t>
      </w:r>
      <w:r w:rsidR="00DA49E9" w:rsidRPr="001D30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  <w:t>В Законе Российской Федерации «Об образовании» (ст. 14) указывается, что «содержание образования должно обеспечивать ... интеграцию личности в национальную и мировую культуру». Следовательно, каждый член современного общества, в том числе и ребенок старшего дошкольного возраста</w:t>
      </w:r>
      <w:r w:rsidR="005644D5" w:rsidRPr="001D30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  <w:t>,</w:t>
      </w:r>
      <w:r w:rsidR="00DA49E9" w:rsidRPr="001D30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  <w:t xml:space="preserve"> находится в условиях готовности к межнациональному общению. Важность многонационального взаимодействия доказана многовековой историей российского государства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  <w:t xml:space="preserve"> </w:t>
      </w:r>
      <w:r w:rsidR="00DA49E9" w:rsidRPr="001D30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  <w:t>и сегодня, как никогда стало важно уметь жить в многонациональном обществе. Формы, средства и методы организации участников образовательных отношений с учетом этнокультурных особенностей всегда остаются в поле зрения педагогов.</w:t>
      </w:r>
      <w:r w:rsidR="00DA49E9" w:rsidRPr="001D305F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00"/>
          <w:lang w:eastAsia="zh-CN"/>
        </w:rPr>
        <w:t xml:space="preserve"> </w:t>
      </w:r>
    </w:p>
    <w:p w:rsidR="00DA49E9" w:rsidRPr="00D40D4D" w:rsidRDefault="00DA49E9" w:rsidP="00A4709A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697328" w:rsidRPr="00D40D4D" w:rsidRDefault="00697328" w:rsidP="00A4709A">
      <w:pPr>
        <w:pStyle w:val="a4"/>
        <w:rPr>
          <w:rFonts w:ascii="Times New Roman" w:hAnsi="Times New Roman"/>
          <w:b/>
          <w:color w:val="000000" w:themeColor="text1"/>
          <w:spacing w:val="-1"/>
          <w:sz w:val="32"/>
          <w:szCs w:val="32"/>
        </w:rPr>
      </w:pPr>
      <w:r w:rsidRPr="00D40D4D">
        <w:rPr>
          <w:rFonts w:ascii="Times New Roman" w:hAnsi="Times New Roman"/>
          <w:b/>
          <w:color w:val="000000" w:themeColor="text1"/>
          <w:spacing w:val="-1"/>
          <w:sz w:val="32"/>
          <w:szCs w:val="32"/>
        </w:rPr>
        <w:t xml:space="preserve"> 3 сл</w:t>
      </w:r>
      <w:r w:rsidR="001D305F">
        <w:rPr>
          <w:rFonts w:ascii="Times New Roman" w:hAnsi="Times New Roman"/>
          <w:b/>
          <w:color w:val="000000" w:themeColor="text1"/>
          <w:spacing w:val="-1"/>
          <w:sz w:val="32"/>
          <w:szCs w:val="32"/>
        </w:rPr>
        <w:t>айд.</w:t>
      </w:r>
      <w:r w:rsidRPr="00D40D4D">
        <w:rPr>
          <w:rFonts w:ascii="Times New Roman" w:hAnsi="Times New Roman"/>
          <w:b/>
          <w:color w:val="000000" w:themeColor="text1"/>
          <w:spacing w:val="-1"/>
          <w:sz w:val="32"/>
          <w:szCs w:val="32"/>
        </w:rPr>
        <w:t xml:space="preserve">  </w:t>
      </w:r>
      <w:r w:rsidR="00DA6C84" w:rsidRPr="00D40D4D">
        <w:rPr>
          <w:rFonts w:ascii="Times New Roman" w:hAnsi="Times New Roman"/>
          <w:b/>
          <w:color w:val="000000" w:themeColor="text1"/>
          <w:spacing w:val="-1"/>
          <w:sz w:val="32"/>
          <w:szCs w:val="32"/>
        </w:rPr>
        <w:t xml:space="preserve">Цель данной деятельности: </w:t>
      </w:r>
    </w:p>
    <w:p w:rsidR="00AE31DA" w:rsidRPr="00D40D4D" w:rsidRDefault="001D305F" w:rsidP="00A4709A">
      <w:pPr>
        <w:pStyle w:val="a4"/>
        <w:rPr>
          <w:rFonts w:ascii="Times New Roman" w:hAnsi="Times New Roman"/>
          <w:b/>
          <w:color w:val="000000" w:themeColor="text1"/>
          <w:spacing w:val="-1"/>
          <w:sz w:val="32"/>
          <w:szCs w:val="32"/>
        </w:rPr>
      </w:pPr>
      <w:r>
        <w:rPr>
          <w:rFonts w:ascii="Times New Roman" w:eastAsia="Microsoft YaHei" w:hAnsi="Times New Roman"/>
          <w:bCs/>
          <w:color w:val="000000" w:themeColor="text1"/>
          <w:kern w:val="1"/>
          <w:sz w:val="32"/>
          <w:szCs w:val="32"/>
          <w:lang w:eastAsia="ru-RU"/>
        </w:rPr>
        <w:t xml:space="preserve">     </w:t>
      </w:r>
      <w:r w:rsidR="00DA6C84" w:rsidRPr="00D40D4D">
        <w:rPr>
          <w:rFonts w:ascii="Times New Roman" w:eastAsia="Microsoft YaHei" w:hAnsi="Times New Roman"/>
          <w:bCs/>
          <w:color w:val="000000" w:themeColor="text1"/>
          <w:kern w:val="1"/>
          <w:sz w:val="32"/>
          <w:szCs w:val="32"/>
          <w:lang w:eastAsia="ru-RU"/>
        </w:rPr>
        <w:t xml:space="preserve">Разработка </w:t>
      </w:r>
      <w:r w:rsidR="00C918B5" w:rsidRPr="00D40D4D">
        <w:rPr>
          <w:rFonts w:ascii="Times New Roman" w:eastAsia="Microsoft YaHei" w:hAnsi="Times New Roman"/>
          <w:bCs/>
          <w:color w:val="000000" w:themeColor="text1"/>
          <w:kern w:val="1"/>
          <w:sz w:val="32"/>
          <w:szCs w:val="32"/>
          <w:lang w:eastAsia="ru-RU"/>
        </w:rPr>
        <w:t xml:space="preserve">модели мероприятий и приёмов </w:t>
      </w:r>
      <w:r w:rsidR="00C918B5" w:rsidRPr="00D40D4D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zh-CN"/>
        </w:rPr>
        <w:t xml:space="preserve"> </w:t>
      </w:r>
      <w:r w:rsidR="00C918B5" w:rsidRPr="00D40D4D">
        <w:rPr>
          <w:rFonts w:ascii="Times New Roman" w:eastAsia="Times New Roman" w:hAnsi="Times New Roman"/>
          <w:color w:val="000000" w:themeColor="text1"/>
          <w:sz w:val="32"/>
          <w:szCs w:val="32"/>
          <w:lang w:eastAsia="zh-CN"/>
        </w:rPr>
        <w:t>организации</w:t>
      </w:r>
      <w:r w:rsidR="003928AA" w:rsidRPr="00D40D4D">
        <w:rPr>
          <w:rFonts w:ascii="Times New Roman" w:eastAsia="Times New Roman" w:hAnsi="Times New Roman"/>
          <w:color w:val="000000" w:themeColor="text1"/>
          <w:sz w:val="32"/>
          <w:szCs w:val="32"/>
          <w:lang w:eastAsia="zh-CN"/>
        </w:rPr>
        <w:t xml:space="preserve"> педагогического </w:t>
      </w:r>
      <w:r w:rsidR="00975433" w:rsidRPr="00D40D4D">
        <w:rPr>
          <w:rFonts w:ascii="Times New Roman" w:eastAsia="Times New Roman" w:hAnsi="Times New Roman"/>
          <w:color w:val="000000" w:themeColor="text1"/>
          <w:sz w:val="32"/>
          <w:szCs w:val="32"/>
          <w:lang w:eastAsia="zh-CN"/>
        </w:rPr>
        <w:t xml:space="preserve">процесса </w:t>
      </w:r>
      <w:r w:rsidR="00C918B5" w:rsidRPr="00D40D4D">
        <w:rPr>
          <w:rFonts w:ascii="Times New Roman" w:eastAsia="Times New Roman" w:hAnsi="Times New Roman"/>
          <w:color w:val="000000" w:themeColor="text1"/>
          <w:sz w:val="32"/>
          <w:szCs w:val="32"/>
          <w:lang w:eastAsia="zh-CN"/>
        </w:rPr>
        <w:t>в этнокультурном воспитании дете</w:t>
      </w:r>
      <w:r w:rsidR="0092020F" w:rsidRPr="00D40D4D">
        <w:rPr>
          <w:rFonts w:ascii="Times New Roman" w:eastAsia="Times New Roman" w:hAnsi="Times New Roman"/>
          <w:color w:val="000000" w:themeColor="text1"/>
          <w:sz w:val="32"/>
          <w:szCs w:val="32"/>
          <w:lang w:eastAsia="zh-CN"/>
        </w:rPr>
        <w:t xml:space="preserve">й старшего дошкольного </w:t>
      </w:r>
      <w:r w:rsidR="00C918B5" w:rsidRPr="00D40D4D">
        <w:rPr>
          <w:rFonts w:ascii="Times New Roman" w:eastAsia="Times New Roman" w:hAnsi="Times New Roman"/>
          <w:color w:val="000000" w:themeColor="text1"/>
          <w:sz w:val="32"/>
          <w:szCs w:val="32"/>
          <w:lang w:eastAsia="zh-CN"/>
        </w:rPr>
        <w:t>возраста</w:t>
      </w:r>
      <w:r w:rsidR="00C918B5" w:rsidRPr="00D40D4D">
        <w:rPr>
          <w:rFonts w:ascii="Times New Roman" w:eastAsia="Times New Roman" w:hAnsi="Times New Roman"/>
          <w:color w:val="000000" w:themeColor="text1"/>
          <w:sz w:val="32"/>
          <w:szCs w:val="32"/>
          <w:shd w:val="clear" w:color="auto" w:fill="FFFFFF"/>
          <w:lang w:eastAsia="zh-CN"/>
        </w:rPr>
        <w:t xml:space="preserve"> </w:t>
      </w:r>
    </w:p>
    <w:p w:rsidR="00E376A6" w:rsidRPr="00D40D4D" w:rsidRDefault="00E376A6" w:rsidP="00A4709A">
      <w:pPr>
        <w:spacing w:before="134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Задачи</w:t>
      </w:r>
    </w:p>
    <w:p w:rsidR="00E376A6" w:rsidRPr="00D40D4D" w:rsidRDefault="00E376A6" w:rsidP="00A4709A">
      <w:pPr>
        <w:numPr>
          <w:ilvl w:val="0"/>
          <w:numId w:val="1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воспитание патриотизма, гражданственности и национального единства;</w:t>
      </w:r>
      <w:r w:rsidRPr="00D40D4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 </w:t>
      </w:r>
    </w:p>
    <w:p w:rsidR="00E376A6" w:rsidRPr="00D40D4D" w:rsidRDefault="00E376A6" w:rsidP="00A4709A">
      <w:pPr>
        <w:numPr>
          <w:ilvl w:val="0"/>
          <w:numId w:val="1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расширение представлений детей, о народах, населяющих Россию;</w:t>
      </w:r>
    </w:p>
    <w:p w:rsidR="00E376A6" w:rsidRPr="00D40D4D" w:rsidRDefault="00E376A6" w:rsidP="00A4709A">
      <w:pPr>
        <w:numPr>
          <w:ilvl w:val="0"/>
          <w:numId w:val="1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привитие духовно-нравственных ценностей и  традиционной культуры;</w:t>
      </w:r>
    </w:p>
    <w:p w:rsidR="00E376A6" w:rsidRPr="00D40D4D" w:rsidRDefault="00E376A6" w:rsidP="00A4709A">
      <w:pPr>
        <w:numPr>
          <w:ilvl w:val="0"/>
          <w:numId w:val="1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развитие творческого потенциала личности ребенка;   </w:t>
      </w:r>
    </w:p>
    <w:p w:rsidR="00E376A6" w:rsidRPr="00D40D4D" w:rsidRDefault="00E376A6" w:rsidP="00A4709A">
      <w:pPr>
        <w:numPr>
          <w:ilvl w:val="0"/>
          <w:numId w:val="1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приобщение детей к языку, литературе и истории своего </w:t>
      </w:r>
      <w:proofErr w:type="spellStart"/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этносоциума</w:t>
      </w:r>
      <w:proofErr w:type="spellEnd"/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;</w:t>
      </w:r>
    </w:p>
    <w:p w:rsidR="00E376A6" w:rsidRPr="00D40D4D" w:rsidRDefault="00E376A6" w:rsidP="00A4709A">
      <w:pPr>
        <w:numPr>
          <w:ilvl w:val="0"/>
          <w:numId w:val="1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lastRenderedPageBreak/>
        <w:t xml:space="preserve"> объединение  деятельности ДОУ с родителями и социальными партнерами в решении данных задач.</w:t>
      </w:r>
    </w:p>
    <w:p w:rsidR="00697328" w:rsidRPr="00D40D4D" w:rsidRDefault="00697328" w:rsidP="00A4709A">
      <w:pPr>
        <w:spacing w:after="0" w:line="240" w:lineRule="auto"/>
        <w:contextualSpacing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</w:p>
    <w:p w:rsidR="00975433" w:rsidRPr="00D40D4D" w:rsidRDefault="00BB410A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="00E40D86"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="00DA6C84"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>Идея и замысел данной работы:</w:t>
      </w:r>
    </w:p>
    <w:p w:rsidR="00697328" w:rsidRPr="00D40D4D" w:rsidRDefault="00697328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</w:pPr>
    </w:p>
    <w:p w:rsidR="005A3C94" w:rsidRPr="00D40D4D" w:rsidRDefault="00081E25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    </w:t>
      </w:r>
      <w:r w:rsidR="005A3C94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В 2021году на основании приказа Администрации </w:t>
      </w:r>
      <w:proofErr w:type="spellStart"/>
      <w:r w:rsidR="005A3C94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Меленковского</w:t>
      </w:r>
      <w:proofErr w:type="spellEnd"/>
      <w:r w:rsidR="005A3C94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района наш детский сад был включен в муниципальную программу «Реализация государственной национальной политики в </w:t>
      </w:r>
      <w:proofErr w:type="spellStart"/>
      <w:r w:rsidR="005A3C94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Меленковском</w:t>
      </w:r>
      <w:proofErr w:type="spellEnd"/>
      <w:r w:rsidR="005A3C94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районе».</w:t>
      </w:r>
      <w:r w:rsidR="003E6F45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                           </w:t>
      </w:r>
      <w:r w:rsidR="005A3C94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Перед педагогами встала задача </w:t>
      </w:r>
      <w:r w:rsidR="003E6F45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выбора при</w:t>
      </w:r>
      <w:r w:rsidR="00DB40DD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оритетного направления работы  2</w:t>
      </w:r>
      <w:r w:rsidR="003E6F45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года именно по этнокультурному направлению развития и воспитания.</w:t>
      </w:r>
    </w:p>
    <w:p w:rsidR="00975433" w:rsidRPr="00D40D4D" w:rsidRDefault="003E6F45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Педагоги  определили, что п</w:t>
      </w:r>
      <w:r w:rsidR="00DA6C84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роцесс </w:t>
      </w:r>
      <w:r w:rsidR="00C918B5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этнокультурного воспитания  и развития детей </w:t>
      </w:r>
      <w:r w:rsidR="00DA6C84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будет осуществлят</w:t>
      </w:r>
      <w:r w:rsidR="00DA6C84" w:rsidRPr="00D40D4D">
        <w:rPr>
          <w:rFonts w:ascii="Times New Roman" w:hAnsi="Times New Roman" w:cs="Times New Roman"/>
          <w:color w:val="000000" w:themeColor="text1"/>
          <w:sz w:val="32"/>
          <w:szCs w:val="32"/>
        </w:rPr>
        <w:t>ь</w:t>
      </w:r>
      <w:r w:rsidR="00DA6C84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ся более эффективно</w:t>
      </w:r>
      <w:r w:rsidR="00DB40DD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,</w:t>
      </w:r>
      <w:r w:rsidR="00DA6C84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если </w:t>
      </w:r>
      <w:proofErr w:type="gramStart"/>
      <w:r w:rsidR="00DA6C84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будет</w:t>
      </w:r>
      <w:proofErr w:type="gramEnd"/>
      <w:r w:rsidR="00DA6C84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создана модел</w:t>
      </w:r>
      <w:r w:rsidR="00DA6C84" w:rsidRPr="00D40D4D">
        <w:rPr>
          <w:rFonts w:ascii="Times New Roman" w:hAnsi="Times New Roman" w:cs="Times New Roman"/>
          <w:color w:val="000000" w:themeColor="text1"/>
          <w:sz w:val="32"/>
          <w:szCs w:val="32"/>
        </w:rPr>
        <w:t>ь</w:t>
      </w:r>
      <w:r w:rsidR="00DA6C84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(система) по ознаком</w:t>
      </w:r>
      <w:r w:rsidR="00C918B5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лению  с культурой</w:t>
      </w:r>
      <w:r w:rsidR="00680ADE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, историей и традициями народов населяющих Россию. На установочном педагогическом совете было принято решение познакомить дет</w:t>
      </w:r>
      <w:r w:rsidR="005644D5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ей с  этносами  таких республик</w:t>
      </w:r>
      <w:r w:rsidR="00680ADE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, как Алтай, Крым, Чукотка, Карелия, Татарстан </w:t>
      </w:r>
      <w:proofErr w:type="spellStart"/>
      <w:r w:rsidR="00680ADE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т</w:t>
      </w:r>
      <w:proofErr w:type="gramStart"/>
      <w:r w:rsidR="00680ADE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.к</w:t>
      </w:r>
      <w:proofErr w:type="spellEnd"/>
      <w:proofErr w:type="gramEnd"/>
      <w:r w:rsidR="00320831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,</w:t>
      </w:r>
      <w:r w:rsidR="00680ADE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именно эти республики в период летних отпусков посещают дети с родителями в своих путешествиях</w:t>
      </w:r>
      <w:r w:rsidR="00320831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,</w:t>
      </w:r>
      <w:r w:rsidR="00680ADE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и многое  им уже знакомо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и вызвало интерес</w:t>
      </w:r>
      <w:r w:rsidR="00680ADE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. Когда в летний период детям и родителям было предложено участие в оформлении стенгазет  о 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семейных путешествиях на тему «</w:t>
      </w:r>
      <w:r w:rsidR="00320831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В свой любимый выходной</w:t>
      </w:r>
      <w:r w:rsidR="00680ADE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путешествуем с семьей»</w:t>
      </w:r>
      <w:r w:rsidR="00320831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,</w:t>
      </w:r>
      <w:r w:rsidR="00680ADE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именно эти республики  и фото   поездок были</w:t>
      </w:r>
      <w:r w:rsidR="00320831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представлены  родителями</w:t>
      </w:r>
      <w:r w:rsidR="00680ADE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,</w:t>
      </w:r>
      <w:r w:rsidR="00975433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что подтвердило проявление  заинтересован</w:t>
      </w:r>
      <w:r w:rsidR="005644D5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н</w:t>
      </w:r>
      <w:r w:rsidR="00975433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ости </w:t>
      </w:r>
      <w:r w:rsidR="00680ADE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и </w:t>
      </w:r>
      <w:r w:rsidR="00975433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познавательной </w:t>
      </w:r>
      <w:r w:rsidR="00680ADE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акти</w:t>
      </w:r>
      <w:r w:rsidR="00320831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вности детей. К </w:t>
      </w:r>
      <w:r w:rsidR="00975433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тому же в ДОУ есть небольшой процент детей,</w:t>
      </w:r>
      <w:r w:rsidR="001D78E9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чьи родители  являются гражданами </w:t>
      </w:r>
      <w:r w:rsidR="00975433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Татарстана и  Крыма</w:t>
      </w:r>
    </w:p>
    <w:p w:rsidR="00F403A4" w:rsidRPr="00D40D4D" w:rsidRDefault="00680ADE" w:rsidP="00A4709A">
      <w:pPr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П</w:t>
      </w:r>
      <w:r w:rsidR="00A51EF5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едагоги  сделали </w:t>
      </w:r>
      <w:r w:rsidR="00975433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 данную тему</w:t>
      </w:r>
      <w:r w:rsidR="0064374C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="003E6F45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приори</w:t>
      </w:r>
      <w:r w:rsidR="00320831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тетной на период 2022</w:t>
      </w:r>
      <w:r w:rsidR="003E6F45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-2023</w:t>
      </w:r>
      <w:r w:rsidR="0092020F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годы</w:t>
      </w:r>
      <w:r w:rsidR="00320831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,           </w:t>
      </w:r>
      <w:r w:rsidR="001D78E9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и стали  выстраивать систему</w:t>
      </w:r>
      <w:r w:rsidR="00975433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деятельности</w:t>
      </w:r>
      <w:proofErr w:type="gramStart"/>
      <w:r w:rsidR="00975433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.</w:t>
      </w:r>
      <w:proofErr w:type="gramEnd"/>
    </w:p>
    <w:p w:rsidR="00C741C3" w:rsidRPr="00D40D4D" w:rsidRDefault="00CA1BC1" w:rsidP="00A4709A">
      <w:pPr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i/>
          <w:color w:val="000000" w:themeColor="text1"/>
          <w:kern w:val="1"/>
          <w:sz w:val="32"/>
          <w:szCs w:val="32"/>
          <w:lang w:eastAsia="ru-RU"/>
        </w:rPr>
        <w:t>.</w:t>
      </w:r>
      <w:r w:rsidR="00DA6C84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C741C3" w:rsidRPr="00D40D4D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В основе </w:t>
      </w:r>
      <w:r w:rsidR="00C741C3" w:rsidRPr="001D305F">
        <w:rPr>
          <w:rFonts w:ascii="Times New Roman" w:hAnsi="Times New Roman"/>
          <w:bCs/>
          <w:color w:val="000000" w:themeColor="text1"/>
          <w:sz w:val="32"/>
          <w:szCs w:val="32"/>
        </w:rPr>
        <w:t>с</w:t>
      </w:r>
      <w:r w:rsidR="00C741C3" w:rsidRPr="001D305F">
        <w:rPr>
          <w:rFonts w:ascii="Times New Roman" w:eastAsia="Times New Roman" w:hAnsi="Times New Roman"/>
          <w:color w:val="000000" w:themeColor="text1"/>
          <w:sz w:val="32"/>
          <w:szCs w:val="32"/>
          <w:lang w:eastAsia="zh-CN"/>
        </w:rPr>
        <w:t>пецифики работы по  организации педагогического процесса                                         в этнокультурном воспитании детей старшего дошкольного возраста</w:t>
      </w:r>
      <w:r w:rsidR="00C741C3" w:rsidRPr="00D40D4D">
        <w:rPr>
          <w:rFonts w:ascii="Times New Roman" w:eastAsia="Times New Roman" w:hAnsi="Times New Roman"/>
          <w:b/>
          <w:color w:val="000000" w:themeColor="text1"/>
          <w:sz w:val="32"/>
          <w:szCs w:val="32"/>
          <w:shd w:val="clear" w:color="auto" w:fill="FFFFFF"/>
          <w:lang w:eastAsia="zh-CN"/>
        </w:rPr>
        <w:t xml:space="preserve"> </w:t>
      </w:r>
    </w:p>
    <w:p w:rsidR="00DA6C84" w:rsidRPr="00D40D4D" w:rsidRDefault="00DA6C84" w:rsidP="00A4709A">
      <w:pPr>
        <w:pStyle w:val="a4"/>
        <w:rPr>
          <w:rFonts w:ascii="Times New Roman" w:hAnsi="Times New Roman"/>
          <w:bCs/>
          <w:i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закладывался следующий алгоритм деятельности</w:t>
      </w:r>
      <w:r w:rsidR="00BB410A" w:rsidRPr="00D40D4D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. </w:t>
      </w:r>
      <w:r w:rsidR="00BB410A" w:rsidRPr="00D40D4D">
        <w:rPr>
          <w:rFonts w:ascii="Times New Roman" w:hAnsi="Times New Roman"/>
          <w:bCs/>
          <w:i/>
          <w:color w:val="000000" w:themeColor="text1"/>
          <w:sz w:val="32"/>
          <w:szCs w:val="32"/>
        </w:rPr>
        <w:t xml:space="preserve">( </w:t>
      </w:r>
      <w:proofErr w:type="spellStart"/>
      <w:r w:rsidR="00BB410A" w:rsidRPr="00D40D4D">
        <w:rPr>
          <w:rFonts w:ascii="Times New Roman" w:hAnsi="Times New Roman"/>
          <w:bCs/>
          <w:i/>
          <w:color w:val="000000" w:themeColor="text1"/>
          <w:sz w:val="32"/>
          <w:szCs w:val="32"/>
        </w:rPr>
        <w:t>т</w:t>
      </w:r>
      <w:proofErr w:type="gramStart"/>
      <w:r w:rsidR="00BB410A" w:rsidRPr="00D40D4D">
        <w:rPr>
          <w:rFonts w:ascii="Times New Roman" w:hAnsi="Times New Roman"/>
          <w:bCs/>
          <w:i/>
          <w:color w:val="000000" w:themeColor="text1"/>
          <w:sz w:val="32"/>
          <w:szCs w:val="32"/>
        </w:rPr>
        <w:t>.е</w:t>
      </w:r>
      <w:proofErr w:type="spellEnd"/>
      <w:proofErr w:type="gramEnd"/>
      <w:r w:rsidR="00BB410A" w:rsidRPr="00D40D4D">
        <w:rPr>
          <w:rFonts w:ascii="Times New Roman" w:hAnsi="Times New Roman"/>
          <w:bCs/>
          <w:i/>
          <w:color w:val="000000" w:themeColor="text1"/>
          <w:sz w:val="32"/>
          <w:szCs w:val="32"/>
        </w:rPr>
        <w:t xml:space="preserve"> условия реализации работы)</w:t>
      </w:r>
    </w:p>
    <w:p w:rsidR="00BB410A" w:rsidRPr="00D40D4D" w:rsidRDefault="00BB410A" w:rsidP="00A4709A">
      <w:pPr>
        <w:pStyle w:val="a4"/>
        <w:rPr>
          <w:rFonts w:ascii="Times New Roman" w:hAnsi="Times New Roman"/>
          <w:bCs/>
          <w:i/>
          <w:color w:val="000000" w:themeColor="text1"/>
          <w:sz w:val="32"/>
          <w:szCs w:val="32"/>
        </w:rPr>
      </w:pPr>
    </w:p>
    <w:p w:rsidR="00BB410A" w:rsidRPr="001D305F" w:rsidRDefault="00BB410A" w:rsidP="00A4709A">
      <w:pPr>
        <w:pStyle w:val="a4"/>
        <w:rPr>
          <w:rFonts w:ascii="Times New Roman" w:hAnsi="Times New Roman"/>
          <w:color w:val="000000" w:themeColor="text1"/>
          <w:sz w:val="32"/>
          <w:szCs w:val="32"/>
        </w:rPr>
      </w:pPr>
      <w:r w:rsidRPr="001D305F">
        <w:rPr>
          <w:rFonts w:ascii="Times New Roman" w:hAnsi="Times New Roman"/>
          <w:b/>
          <w:bCs/>
          <w:color w:val="000000" w:themeColor="text1"/>
          <w:sz w:val="32"/>
          <w:szCs w:val="32"/>
        </w:rPr>
        <w:t>4 сл</w:t>
      </w:r>
      <w:r w:rsidR="001D305F" w:rsidRPr="001D305F">
        <w:rPr>
          <w:rFonts w:ascii="Times New Roman" w:hAnsi="Times New Roman"/>
          <w:b/>
          <w:bCs/>
          <w:color w:val="000000" w:themeColor="text1"/>
          <w:sz w:val="32"/>
          <w:szCs w:val="32"/>
        </w:rPr>
        <w:t>айд</w:t>
      </w:r>
      <w:r w:rsidR="001D305F">
        <w:rPr>
          <w:rFonts w:ascii="Times New Roman" w:eastAsia="Microsoft YaHei" w:hAnsi="Times New Roman"/>
          <w:color w:val="000000" w:themeColor="text1"/>
          <w:kern w:val="24"/>
          <w:sz w:val="32"/>
          <w:szCs w:val="32"/>
          <w:lang w:eastAsia="ru-RU"/>
        </w:rPr>
        <w:t xml:space="preserve">. </w:t>
      </w:r>
      <w:r w:rsidRPr="001D305F">
        <w:rPr>
          <w:rFonts w:ascii="Times New Roman" w:eastAsiaTheme="majorEastAsia" w:hAnsi="Times New Roman"/>
          <w:b/>
          <w:bCs/>
          <w:color w:val="000000" w:themeColor="text1"/>
          <w:kern w:val="24"/>
          <w:sz w:val="32"/>
          <w:szCs w:val="32"/>
        </w:rPr>
        <w:t>Условия реализации работы</w:t>
      </w:r>
    </w:p>
    <w:p w:rsidR="003F64A1" w:rsidRPr="001D305F" w:rsidRDefault="009020CA" w:rsidP="001D305F">
      <w:pPr>
        <w:pStyle w:val="a3"/>
        <w:spacing w:after="0" w:line="240" w:lineRule="auto"/>
        <w:rPr>
          <w:rFonts w:ascii="Times New Roman" w:eastAsia="Microsoft YaHei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1D305F">
        <w:rPr>
          <w:rFonts w:ascii="Times New Roman" w:eastAsia="Microsoft YaHe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 </w:t>
      </w:r>
    </w:p>
    <w:p w:rsidR="005F7EC9" w:rsidRPr="00D40D4D" w:rsidRDefault="003F64A1" w:rsidP="00A4709A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Созда</w:t>
      </w:r>
      <w:r w:rsidR="001D305F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ние творческой группы педагогов.</w:t>
      </w:r>
    </w:p>
    <w:p w:rsidR="00684A65" w:rsidRPr="00D40D4D" w:rsidRDefault="00684A65" w:rsidP="00A4709A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Составление планов работы, технологических карт непосредственно</w:t>
      </w:r>
      <w:r w:rsidR="001D305F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– образовательной деятельности.</w:t>
      </w:r>
      <w:r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</w:p>
    <w:p w:rsidR="005F7EC9" w:rsidRPr="00D40D4D" w:rsidRDefault="005F7EC9" w:rsidP="00A4709A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Разработка позн</w:t>
      </w:r>
      <w:r w:rsidR="001D305F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авательно – творческих проектов.</w:t>
      </w:r>
    </w:p>
    <w:p w:rsidR="005F7EC9" w:rsidRPr="00D40D4D" w:rsidRDefault="005F7EC9" w:rsidP="00A4709A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Ра</w:t>
      </w:r>
      <w:r w:rsidR="001D305F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зработка нормативных документов.</w:t>
      </w:r>
    </w:p>
    <w:p w:rsidR="005F7EC9" w:rsidRPr="00D40D4D" w:rsidRDefault="005F7EC9" w:rsidP="00A4709A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Создани</w:t>
      </w:r>
      <w:r w:rsidR="001D305F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е предметно – развивающей среды.</w:t>
      </w:r>
    </w:p>
    <w:p w:rsidR="005F7EC9" w:rsidRPr="00D40D4D" w:rsidRDefault="005F7EC9" w:rsidP="00A4709A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Разработка практических </w:t>
      </w:r>
      <w:r w:rsidR="001D305F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материалов, для работы с детьми.</w:t>
      </w:r>
      <w:r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</w:p>
    <w:p w:rsidR="005F7EC9" w:rsidRPr="00D40D4D" w:rsidRDefault="001D305F" w:rsidP="00A4709A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lastRenderedPageBreak/>
        <w:t xml:space="preserve">Работа с </w:t>
      </w:r>
      <w:proofErr w:type="spellStart"/>
      <w:r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этнокалендарем</w:t>
      </w:r>
      <w:proofErr w:type="spellEnd"/>
      <w:r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.</w:t>
      </w:r>
    </w:p>
    <w:p w:rsidR="005F7EC9" w:rsidRPr="00D40D4D" w:rsidRDefault="001D305F" w:rsidP="00A4709A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Изготовление </w:t>
      </w:r>
      <w:proofErr w:type="spellStart"/>
      <w:r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лепбуков</w:t>
      </w:r>
      <w:proofErr w:type="spellEnd"/>
      <w:r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.</w:t>
      </w:r>
    </w:p>
    <w:p w:rsidR="005F7EC9" w:rsidRPr="00D40D4D" w:rsidRDefault="005F7EC9" w:rsidP="00A4709A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Организация</w:t>
      </w:r>
      <w:r w:rsidR="00841502"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="006A5819"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и участие в </w:t>
      </w:r>
      <w:proofErr w:type="gramStart"/>
      <w:r w:rsidR="006A5819"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к</w:t>
      </w:r>
      <w:proofErr w:type="gramEnd"/>
      <w:r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="006A5819"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конкурсах</w:t>
      </w:r>
      <w:r w:rsidR="001D305F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.</w:t>
      </w:r>
    </w:p>
    <w:p w:rsidR="005F7EC9" w:rsidRPr="00D40D4D" w:rsidRDefault="005F7EC9" w:rsidP="00A4709A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Разработка и пров</w:t>
      </w:r>
      <w:r w:rsidR="001D305F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едение комплексных мероприятий ОД</w:t>
      </w:r>
      <w:proofErr w:type="gramStart"/>
      <w:r w:rsidR="001D305F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.</w:t>
      </w:r>
      <w:proofErr w:type="gramEnd"/>
      <w:r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gramStart"/>
      <w:r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с</w:t>
      </w:r>
      <w:proofErr w:type="gramEnd"/>
      <w:r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о</w:t>
      </w:r>
      <w:r w:rsidR="001D305F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вместных праздников, фестивалей.</w:t>
      </w:r>
    </w:p>
    <w:p w:rsidR="005F7EC9" w:rsidRPr="00D40D4D" w:rsidRDefault="005F7EC9" w:rsidP="00A4709A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Организация работы по взаимодействию с роди</w:t>
      </w:r>
      <w:r w:rsidR="001D305F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телями и социальными партнерами.</w:t>
      </w:r>
    </w:p>
    <w:p w:rsidR="00C741C3" w:rsidRDefault="005F7EC9" w:rsidP="00B615A3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Анализ результатов деятельности. </w:t>
      </w:r>
    </w:p>
    <w:p w:rsidR="00B615A3" w:rsidRPr="00B615A3" w:rsidRDefault="00B615A3" w:rsidP="00B615A3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A6C84" w:rsidRPr="00D40D4D" w:rsidRDefault="00DA6C84" w:rsidP="00A4709A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      </w:t>
      </w:r>
      <w:r w:rsidR="00826F12"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5 сл</w:t>
      </w:r>
      <w:r w:rsidR="001D305F">
        <w:rPr>
          <w:rFonts w:ascii="Times New Roman" w:eastAsia="Microsoft YaHei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айд</w:t>
      </w:r>
      <w:proofErr w:type="gramStart"/>
      <w:r w:rsidR="00826F12" w:rsidRPr="00D40D4D">
        <w:rPr>
          <w:rFonts w:ascii="Times New Roman" w:eastAsia="Microsoft YaHei" w:hAnsi="Times New Roman" w:cs="Times New Roman"/>
          <w:bCs/>
          <w:i/>
          <w:color w:val="000000" w:themeColor="text1"/>
          <w:kern w:val="24"/>
          <w:sz w:val="32"/>
          <w:szCs w:val="32"/>
          <w:lang w:eastAsia="ru-RU"/>
        </w:rPr>
        <w:t>.</w:t>
      </w:r>
      <w:proofErr w:type="gramEnd"/>
      <w:r w:rsidR="00826F12" w:rsidRPr="00D40D4D">
        <w:rPr>
          <w:rFonts w:ascii="Times New Roman" w:eastAsia="Microsoft YaHei" w:hAnsi="Times New Roman" w:cs="Times New Roman"/>
          <w:bCs/>
          <w:i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="0072158A" w:rsidRPr="00D40D4D">
        <w:rPr>
          <w:rFonts w:ascii="Times New Roman" w:eastAsia="Microsoft YaHei" w:hAnsi="Times New Roman" w:cs="Times New Roman"/>
          <w:bCs/>
          <w:i/>
          <w:color w:val="000000" w:themeColor="text1"/>
          <w:kern w:val="24"/>
          <w:sz w:val="32"/>
          <w:szCs w:val="32"/>
          <w:lang w:eastAsia="ru-RU"/>
        </w:rPr>
        <w:t>(</w:t>
      </w:r>
      <w:proofErr w:type="gramStart"/>
      <w:r w:rsidR="0072158A" w:rsidRPr="00D40D4D">
        <w:rPr>
          <w:rFonts w:ascii="Times New Roman" w:eastAsia="Microsoft YaHei" w:hAnsi="Times New Roman" w:cs="Times New Roman"/>
          <w:bCs/>
          <w:i/>
          <w:color w:val="000000" w:themeColor="text1"/>
          <w:kern w:val="24"/>
          <w:sz w:val="32"/>
          <w:szCs w:val="32"/>
          <w:lang w:eastAsia="ru-RU"/>
        </w:rPr>
        <w:t>с</w:t>
      </w:r>
      <w:proofErr w:type="gramEnd"/>
      <w:r w:rsidR="0072158A" w:rsidRPr="00D40D4D">
        <w:rPr>
          <w:rFonts w:ascii="Times New Roman" w:eastAsia="Microsoft YaHei" w:hAnsi="Times New Roman" w:cs="Times New Roman"/>
          <w:bCs/>
          <w:i/>
          <w:color w:val="000000" w:themeColor="text1"/>
          <w:kern w:val="24"/>
          <w:sz w:val="32"/>
          <w:szCs w:val="32"/>
          <w:lang w:eastAsia="ru-RU"/>
        </w:rPr>
        <w:t>хема)</w:t>
      </w:r>
      <w:r w:rsidR="0072158A" w:rsidRPr="00D40D4D">
        <w:rPr>
          <w:rFonts w:ascii="Times New Roman" w:eastAsia="Microsoft YaHe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Используемые формы и методы работы с детьми</w:t>
      </w:r>
    </w:p>
    <w:p w:rsidR="00DA6C84" w:rsidRPr="00D40D4D" w:rsidRDefault="00DA6C84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overflowPunct w:val="0"/>
        <w:spacing w:before="0" w:beforeAutospacing="0" w:after="0" w:afterAutospacing="0"/>
        <w:textAlignment w:val="baseline"/>
        <w:rPr>
          <w:rFonts w:eastAsia="Microsoft YaHei"/>
          <w:bCs/>
          <w:color w:val="000000" w:themeColor="text1"/>
          <w:kern w:val="24"/>
          <w:sz w:val="32"/>
          <w:szCs w:val="32"/>
        </w:rPr>
      </w:pPr>
      <w:r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Ознакомление детей  </w:t>
      </w:r>
      <w:r w:rsidR="00C741C3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жизнью  разных народов </w:t>
      </w:r>
      <w:r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осуществляется</w:t>
      </w:r>
      <w:r w:rsidR="00782AE6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,</w:t>
      </w:r>
      <w:r w:rsidR="001D305F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                                           </w:t>
      </w:r>
      <w:r w:rsidR="00BA7190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 в непосредственно организованной образовательной деятельности</w:t>
      </w:r>
      <w:r w:rsidR="00C741C3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  в рамках  </w:t>
      </w:r>
      <w:r w:rsidR="00DC6D96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тематической недели: «Россия – Р</w:t>
      </w:r>
      <w:r w:rsidR="00C741C3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одина моя»; «Живут в России разные н</w:t>
      </w:r>
      <w:r w:rsidR="0072158A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ароды с давних пор», а также</w:t>
      </w:r>
      <w:r w:rsidR="00C741C3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 </w:t>
      </w:r>
      <w:r w:rsidR="00BA7190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организация  годовой  работы  с</w:t>
      </w:r>
      <w:r w:rsidR="00B615A3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B615A3">
        <w:rPr>
          <w:rFonts w:eastAsia="Microsoft YaHei"/>
          <w:bCs/>
          <w:color w:val="000000" w:themeColor="text1"/>
          <w:kern w:val="24"/>
          <w:sz w:val="32"/>
          <w:szCs w:val="32"/>
        </w:rPr>
        <w:t>этнокалендарем</w:t>
      </w:r>
      <w:proofErr w:type="spellEnd"/>
      <w:r w:rsidR="00B615A3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, </w:t>
      </w:r>
      <w:r w:rsidR="0072158A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организация</w:t>
      </w:r>
      <w:r w:rsidR="00CC4826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 долгосрочных </w:t>
      </w:r>
      <w:r w:rsidR="00BA7190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 познавател</w:t>
      </w:r>
      <w:r w:rsidR="001D305F">
        <w:rPr>
          <w:rFonts w:eastAsia="Microsoft YaHei"/>
          <w:bCs/>
          <w:color w:val="000000" w:themeColor="text1"/>
          <w:kern w:val="24"/>
          <w:sz w:val="32"/>
          <w:szCs w:val="32"/>
        </w:rPr>
        <w:t>ьно–</w:t>
      </w:r>
      <w:r w:rsidR="00BA7190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творческих проектов:</w:t>
      </w:r>
    </w:p>
    <w:p w:rsidR="003C7D78" w:rsidRPr="00D40D4D" w:rsidRDefault="005A3C94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overflowPunct w:val="0"/>
        <w:spacing w:before="0" w:beforeAutospacing="0" w:after="0" w:afterAutospacing="0"/>
        <w:textAlignment w:val="baseline"/>
        <w:rPr>
          <w:rFonts w:eastAsia="Microsoft YaHei"/>
          <w:bCs/>
          <w:color w:val="000000" w:themeColor="text1"/>
          <w:kern w:val="24"/>
          <w:sz w:val="32"/>
          <w:szCs w:val="32"/>
        </w:rPr>
      </w:pPr>
      <w:r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«Хоровод дружбы»</w:t>
      </w:r>
      <w:r w:rsidR="0072158A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-2022</w:t>
      </w:r>
      <w:r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г</w:t>
      </w:r>
      <w:r w:rsidR="003C7D78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.</w:t>
      </w:r>
    </w:p>
    <w:p w:rsidR="005A3C94" w:rsidRPr="00D40D4D" w:rsidRDefault="0072158A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overflowPunct w:val="0"/>
        <w:spacing w:before="0" w:beforeAutospacing="0" w:after="0" w:afterAutospacing="0"/>
        <w:textAlignment w:val="baseline"/>
        <w:rPr>
          <w:rFonts w:eastAsia="Microsoft YaHei"/>
          <w:bCs/>
          <w:color w:val="000000" w:themeColor="text1"/>
          <w:kern w:val="24"/>
          <w:sz w:val="32"/>
          <w:szCs w:val="32"/>
        </w:rPr>
      </w:pPr>
      <w:r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 </w:t>
      </w:r>
      <w:r w:rsidR="005A3C94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«За руки возьмемся</w:t>
      </w:r>
      <w:r w:rsidR="003C7D78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,</w:t>
      </w:r>
      <w:r w:rsidR="001D305F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 встанем в круг»-</w:t>
      </w:r>
      <w:r w:rsidR="003C7D78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2023</w:t>
      </w:r>
      <w:r w:rsidR="00DF7A63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г</w:t>
      </w:r>
    </w:p>
    <w:p w:rsidR="0072158A" w:rsidRPr="00D40D4D" w:rsidRDefault="0072158A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overflowPunct w:val="0"/>
        <w:spacing w:before="0" w:beforeAutospacing="0" w:after="0" w:afterAutospacing="0"/>
        <w:textAlignment w:val="baseline"/>
        <w:rPr>
          <w:rFonts w:eastAsia="Microsoft YaHei"/>
          <w:bCs/>
          <w:color w:val="000000" w:themeColor="text1"/>
          <w:kern w:val="24"/>
          <w:sz w:val="32"/>
          <w:szCs w:val="32"/>
        </w:rPr>
      </w:pPr>
      <w:r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Через обогащение образовательной среды ДОУ…</w:t>
      </w:r>
    </w:p>
    <w:p w:rsidR="0072158A" w:rsidRPr="00D40D4D" w:rsidRDefault="0072158A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overflowPunct w:val="0"/>
        <w:spacing w:before="0" w:beforeAutospacing="0" w:after="0" w:afterAutospacing="0"/>
        <w:textAlignment w:val="baseline"/>
        <w:rPr>
          <w:rFonts w:eastAsia="Microsoft YaHei"/>
          <w:bCs/>
          <w:color w:val="000000" w:themeColor="text1"/>
          <w:kern w:val="24"/>
          <w:sz w:val="32"/>
          <w:szCs w:val="32"/>
        </w:rPr>
      </w:pPr>
    </w:p>
    <w:p w:rsidR="000B744F" w:rsidRPr="00D40D4D" w:rsidRDefault="001D305F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overflowPunct w:val="0"/>
        <w:spacing w:before="0" w:beforeAutospacing="0" w:after="0" w:afterAutospacing="0"/>
        <w:textAlignment w:val="baseline"/>
        <w:rPr>
          <w:rFonts w:eastAsia="Microsoft YaHei"/>
          <w:bCs/>
          <w:color w:val="000000" w:themeColor="text1"/>
          <w:kern w:val="24"/>
          <w:sz w:val="32"/>
          <w:szCs w:val="32"/>
        </w:rPr>
      </w:pPr>
      <w:r>
        <w:rPr>
          <w:rFonts w:eastAsia="Microsoft YaHei"/>
          <w:b/>
          <w:bCs/>
          <w:color w:val="000000" w:themeColor="text1"/>
          <w:kern w:val="24"/>
          <w:sz w:val="32"/>
          <w:szCs w:val="32"/>
        </w:rPr>
        <w:t>6 слайд.</w:t>
      </w:r>
      <w:r w:rsidR="0072158A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 </w:t>
      </w:r>
      <w:r w:rsidR="000B744F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  </w:t>
      </w:r>
      <w:r w:rsidR="0072158A" w:rsidRPr="001D305F">
        <w:rPr>
          <w:rFonts w:eastAsia="Microsoft YaHei"/>
          <w:b/>
          <w:bCs/>
          <w:color w:val="000000" w:themeColor="text1"/>
          <w:kern w:val="24"/>
          <w:sz w:val="32"/>
          <w:szCs w:val="32"/>
        </w:rPr>
        <w:t>Образовательная среда</w:t>
      </w:r>
      <w:r w:rsidR="000B744F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 </w:t>
      </w:r>
    </w:p>
    <w:p w:rsidR="000B744F" w:rsidRPr="00D40D4D" w:rsidRDefault="000B744F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overflowPunct w:val="0"/>
        <w:spacing w:before="0" w:beforeAutospacing="0" w:after="0" w:afterAutospacing="0"/>
        <w:textAlignment w:val="baseline"/>
        <w:rPr>
          <w:rFonts w:eastAsia="Microsoft YaHei"/>
          <w:bCs/>
          <w:i/>
          <w:color w:val="000000" w:themeColor="text1"/>
          <w:kern w:val="24"/>
          <w:sz w:val="32"/>
          <w:szCs w:val="32"/>
        </w:rPr>
      </w:pPr>
      <w:r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            В детском саду </w:t>
      </w:r>
      <w:proofErr w:type="gramStart"/>
      <w:r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созданы</w:t>
      </w:r>
      <w:proofErr w:type="gramEnd"/>
      <w:r w:rsidRPr="00D40D4D">
        <w:rPr>
          <w:rFonts w:eastAsia="Microsoft YaHei"/>
          <w:bCs/>
          <w:i/>
          <w:color w:val="000000" w:themeColor="text1"/>
          <w:kern w:val="24"/>
          <w:sz w:val="32"/>
          <w:szCs w:val="32"/>
        </w:rPr>
        <w:t>:</w:t>
      </w:r>
    </w:p>
    <w:p w:rsidR="000B744F" w:rsidRPr="00D40D4D" w:rsidRDefault="000B744F" w:rsidP="00A4709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Мини – музей русского быта «Горенка»</w:t>
      </w:r>
    </w:p>
    <w:p w:rsidR="000B744F" w:rsidRPr="00D40D4D" w:rsidRDefault="000B744F" w:rsidP="00A4709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Выставка «Кукла в национальном костюме»</w:t>
      </w:r>
    </w:p>
    <w:p w:rsidR="000B744F" w:rsidRPr="00D40D4D" w:rsidRDefault="000B744F" w:rsidP="00A4709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Центры патриотического воспитания</w:t>
      </w:r>
    </w:p>
    <w:p w:rsidR="000B744F" w:rsidRPr="00D40D4D" w:rsidRDefault="000B744F" w:rsidP="00A4709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Библиотека «Сказки народов России»</w:t>
      </w:r>
    </w:p>
    <w:p w:rsidR="000B744F" w:rsidRPr="00D40D4D" w:rsidRDefault="000B744F" w:rsidP="00A4709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Настольно – печатные игры</w:t>
      </w:r>
    </w:p>
    <w:p w:rsidR="000B744F" w:rsidRPr="00D40D4D" w:rsidRDefault="000B744F" w:rsidP="00A4709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Лепбуки</w:t>
      </w:r>
      <w:proofErr w:type="spellEnd"/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«Жизнь народов России»</w:t>
      </w:r>
    </w:p>
    <w:p w:rsidR="000B744F" w:rsidRPr="00D40D4D" w:rsidRDefault="000B744F" w:rsidP="00A4709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Альбомы для рассматривания</w:t>
      </w:r>
    </w:p>
    <w:p w:rsidR="000B744F" w:rsidRPr="00D40D4D" w:rsidRDefault="000B744F" w:rsidP="00A4709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Выставки детского творчества</w:t>
      </w:r>
    </w:p>
    <w:p w:rsidR="000B744F" w:rsidRPr="00D40D4D" w:rsidRDefault="00DC6D96" w:rsidP="00A4709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Игровые центры «Жизнь других народов» </w:t>
      </w:r>
      <w:r w:rsidR="000B744F" w:rsidRPr="00D40D4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</w:p>
    <w:p w:rsidR="000B744F" w:rsidRPr="00D40D4D" w:rsidRDefault="000B744F" w:rsidP="00A4709A">
      <w:pPr>
        <w:pStyle w:val="a4"/>
        <w:rPr>
          <w:rFonts w:ascii="Times New Roman" w:eastAsia="Microsoft YaHei" w:hAnsi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176ACE" w:rsidRPr="00D40D4D" w:rsidRDefault="00DA6C84" w:rsidP="00A4709A">
      <w:pPr>
        <w:pStyle w:val="a4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72158A" w:rsidRPr="00D40D4D">
        <w:rPr>
          <w:rFonts w:ascii="Times New Roman" w:hAnsi="Times New Roman"/>
          <w:b/>
          <w:color w:val="000000" w:themeColor="text1"/>
          <w:sz w:val="32"/>
          <w:szCs w:val="32"/>
        </w:rPr>
        <w:t>7</w:t>
      </w:r>
      <w:r w:rsidR="001D305F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с</w:t>
      </w:r>
      <w:r w:rsidR="00176ACE" w:rsidRPr="00D40D4D">
        <w:rPr>
          <w:rFonts w:ascii="Times New Roman" w:hAnsi="Times New Roman"/>
          <w:b/>
          <w:color w:val="000000" w:themeColor="text1"/>
          <w:sz w:val="32"/>
          <w:szCs w:val="32"/>
        </w:rPr>
        <w:t>л</w:t>
      </w:r>
      <w:r w:rsidR="001D305F">
        <w:rPr>
          <w:rFonts w:ascii="Times New Roman" w:hAnsi="Times New Roman"/>
          <w:b/>
          <w:color w:val="000000" w:themeColor="text1"/>
          <w:sz w:val="32"/>
          <w:szCs w:val="32"/>
        </w:rPr>
        <w:t>айд.</w:t>
      </w:r>
      <w:r w:rsidR="00176ACE" w:rsidRPr="00D40D4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176ACE" w:rsidRPr="001D305F">
        <w:rPr>
          <w:rFonts w:ascii="Times New Roman" w:eastAsia="Microsoft YaHei" w:hAnsi="Times New Roman"/>
          <w:b/>
          <w:bCs/>
          <w:color w:val="000000" w:themeColor="text1"/>
          <w:kern w:val="1"/>
          <w:sz w:val="32"/>
          <w:szCs w:val="32"/>
          <w:lang w:eastAsia="ru-RU"/>
        </w:rPr>
        <w:t>Образовательно — развивающие технологи</w:t>
      </w:r>
    </w:p>
    <w:p w:rsidR="00DA6C84" w:rsidRPr="001D305F" w:rsidRDefault="00B615A3" w:rsidP="00A4709A">
      <w:pPr>
        <w:pStyle w:val="a4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   </w:t>
      </w:r>
      <w:r w:rsidR="00DA6C84" w:rsidRPr="001D305F">
        <w:rPr>
          <w:rFonts w:ascii="Times New Roman" w:hAnsi="Times New Roman"/>
          <w:color w:val="000000" w:themeColor="text1"/>
          <w:sz w:val="32"/>
          <w:szCs w:val="32"/>
        </w:rPr>
        <w:t xml:space="preserve">Реализация модели </w:t>
      </w:r>
      <w:r w:rsidR="00B95CA7" w:rsidRPr="001D305F">
        <w:rPr>
          <w:rFonts w:ascii="Times New Roman" w:hAnsi="Times New Roman"/>
          <w:color w:val="000000" w:themeColor="text1"/>
          <w:sz w:val="32"/>
          <w:szCs w:val="32"/>
        </w:rPr>
        <w:t xml:space="preserve"> этнокультурного развития и воспитания </w:t>
      </w:r>
      <w:r w:rsidR="00DA6C84" w:rsidRPr="001D305F">
        <w:rPr>
          <w:rFonts w:ascii="Times New Roman" w:hAnsi="Times New Roman"/>
          <w:color w:val="000000" w:themeColor="text1"/>
          <w:sz w:val="32"/>
          <w:szCs w:val="32"/>
        </w:rPr>
        <w:t>детей старшего возраста осуществлялась по</w:t>
      </w:r>
      <w:r w:rsidR="00782AE6" w:rsidRPr="001D305F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1D305F" w:rsidRPr="001D305F">
        <w:rPr>
          <w:rFonts w:ascii="Times New Roman" w:eastAsia="Microsoft YaHei" w:hAnsi="Times New Roman"/>
          <w:bCs/>
          <w:color w:val="000000" w:themeColor="text1"/>
          <w:kern w:val="1"/>
          <w:sz w:val="32"/>
          <w:szCs w:val="32"/>
          <w:lang w:eastAsia="ru-RU"/>
        </w:rPr>
        <w:t>образовательно-</w:t>
      </w:r>
      <w:r w:rsidR="00DA6C84" w:rsidRPr="001D305F">
        <w:rPr>
          <w:rFonts w:ascii="Times New Roman" w:eastAsia="Microsoft YaHei" w:hAnsi="Times New Roman"/>
          <w:bCs/>
          <w:color w:val="000000" w:themeColor="text1"/>
          <w:kern w:val="1"/>
          <w:sz w:val="32"/>
          <w:szCs w:val="32"/>
          <w:lang w:eastAsia="ru-RU"/>
        </w:rPr>
        <w:t>развивающим технологиям:</w:t>
      </w:r>
    </w:p>
    <w:p w:rsidR="00DA6C84" w:rsidRPr="00D40D4D" w:rsidRDefault="00DA6C84" w:rsidP="00A470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Обучающие технологии</w:t>
      </w:r>
    </w:p>
    <w:p w:rsidR="00DA6C84" w:rsidRPr="00D40D4D" w:rsidRDefault="00DA6C84" w:rsidP="00A470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Личностно — ориентированные технологии</w:t>
      </w:r>
    </w:p>
    <w:p w:rsidR="00DA6C84" w:rsidRPr="00D40D4D" w:rsidRDefault="00DA6C84" w:rsidP="00A470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Технологии проектной деятельности</w:t>
      </w:r>
    </w:p>
    <w:p w:rsidR="00DA6C84" w:rsidRPr="00D40D4D" w:rsidRDefault="00DA6C84" w:rsidP="00A470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lastRenderedPageBreak/>
        <w:t>Игровые технологии</w:t>
      </w:r>
    </w:p>
    <w:p w:rsidR="00DA6C84" w:rsidRPr="00D40D4D" w:rsidRDefault="001D305F" w:rsidP="00A470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i/>
          <w:color w:val="000000" w:themeColor="text1"/>
          <w:kern w:val="1"/>
          <w:sz w:val="32"/>
          <w:szCs w:val="32"/>
          <w:lang w:eastAsia="ru-RU"/>
        </w:rPr>
      </w:pPr>
      <w:r>
        <w:rPr>
          <w:rFonts w:ascii="Times New Roman" w:eastAsia="Microsoft YaHei" w:hAnsi="Times New Roman" w:cs="Times New Roman"/>
          <w:bCs/>
          <w:iCs/>
          <w:color w:val="000000" w:themeColor="text1"/>
          <w:kern w:val="1"/>
          <w:sz w:val="32"/>
          <w:szCs w:val="32"/>
          <w:lang w:eastAsia="ru-RU"/>
        </w:rPr>
        <w:t>Информационно-</w:t>
      </w:r>
      <w:r w:rsidR="00DA6C84" w:rsidRPr="00D40D4D">
        <w:rPr>
          <w:rFonts w:ascii="Times New Roman" w:eastAsia="Microsoft YaHei" w:hAnsi="Times New Roman" w:cs="Times New Roman"/>
          <w:bCs/>
          <w:iCs/>
          <w:color w:val="000000" w:themeColor="text1"/>
          <w:kern w:val="1"/>
          <w:sz w:val="32"/>
          <w:szCs w:val="32"/>
          <w:lang w:eastAsia="ru-RU"/>
        </w:rPr>
        <w:t xml:space="preserve">коммуникационные </w:t>
      </w:r>
      <w:r w:rsidR="00B95CA7" w:rsidRPr="00D40D4D">
        <w:rPr>
          <w:rFonts w:ascii="Times New Roman" w:eastAsia="Microsoft YaHei" w:hAnsi="Times New Roman" w:cs="Times New Roman"/>
          <w:bCs/>
          <w:i/>
          <w:i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="00782AE6" w:rsidRPr="00D40D4D">
        <w:rPr>
          <w:rFonts w:ascii="Times New Roman" w:eastAsia="Microsoft YaHei" w:hAnsi="Times New Roman" w:cs="Times New Roman"/>
          <w:bCs/>
          <w:i/>
          <w:iCs/>
          <w:color w:val="000000" w:themeColor="text1"/>
          <w:kern w:val="1"/>
          <w:sz w:val="32"/>
          <w:szCs w:val="32"/>
          <w:lang w:eastAsia="ru-RU"/>
        </w:rPr>
        <w:t xml:space="preserve">                    </w:t>
      </w:r>
    </w:p>
    <w:p w:rsidR="003928AA" w:rsidRPr="00D40D4D" w:rsidRDefault="003928AA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i/>
          <w:color w:val="000000" w:themeColor="text1"/>
          <w:kern w:val="1"/>
          <w:sz w:val="32"/>
          <w:szCs w:val="32"/>
          <w:u w:val="single"/>
          <w:lang w:eastAsia="ru-RU"/>
        </w:rPr>
      </w:pPr>
    </w:p>
    <w:p w:rsidR="00DA6C84" w:rsidRPr="001D305F" w:rsidRDefault="00195DA6" w:rsidP="00A4709A">
      <w:pPr>
        <w:tabs>
          <w:tab w:val="left" w:pos="3516"/>
        </w:tabs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</w:pPr>
      <w:r w:rsidRPr="001D305F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8 </w:t>
      </w:r>
      <w:r w:rsidR="00176ACE" w:rsidRPr="001D305F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>сл</w:t>
      </w:r>
      <w:r w:rsidR="001D305F" w:rsidRPr="001D305F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>айд.</w:t>
      </w:r>
      <w:r w:rsidR="00176ACE" w:rsidRPr="001D305F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   </w:t>
      </w:r>
      <w:r w:rsidR="00DA6C84" w:rsidRPr="001D305F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>Обучающие технологии</w:t>
      </w:r>
      <w:r w:rsidR="009020CA" w:rsidRPr="001D305F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   </w:t>
      </w:r>
    </w:p>
    <w:p w:rsidR="00825F59" w:rsidRPr="001D305F" w:rsidRDefault="00825F59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</w:pPr>
    </w:p>
    <w:p w:rsidR="003C7D78" w:rsidRPr="00D40D4D" w:rsidRDefault="003534EB" w:rsidP="00A4709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Организация </w:t>
      </w:r>
      <w:r w:rsidR="003C7D78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ОД по позна</w:t>
      </w:r>
      <w:r w:rsidR="001D305F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вательно – творческому развитию</w:t>
      </w:r>
    </w:p>
    <w:p w:rsidR="00825F59" w:rsidRPr="00D40D4D" w:rsidRDefault="0047105C" w:rsidP="00A4709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Просмотр видео фильмов серии «</w:t>
      </w:r>
      <w:r w:rsidR="00825F59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Народы России! Мы разные – но мы вместе»</w:t>
      </w:r>
      <w:r w:rsidR="003C7D78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-</w:t>
      </w:r>
      <w:r w:rsidR="003534EB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составление рассказов о фильме</w:t>
      </w:r>
    </w:p>
    <w:p w:rsidR="00825F59" w:rsidRPr="00D40D4D" w:rsidRDefault="003C7D78" w:rsidP="00A4709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Обучение</w:t>
      </w:r>
      <w:r w:rsidR="000B218C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сбо</w:t>
      </w:r>
      <w:r w:rsidR="00B520FF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р</w:t>
      </w:r>
      <w:r w:rsidR="000B218C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у</w:t>
      </w:r>
      <w:r w:rsidR="00B520FF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целебных 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тра</w:t>
      </w:r>
      <w:r w:rsidR="00B520FF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в,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изготовлению гербариев при изучении темы</w:t>
      </w:r>
      <w:r w:rsidR="00B520FF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: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«Целебные травы Алтая и родного края»</w:t>
      </w:r>
    </w:p>
    <w:p w:rsidR="00A143E7" w:rsidRPr="00D40D4D" w:rsidRDefault="003C7D78" w:rsidP="00A4709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Обучение работы</w:t>
      </w:r>
      <w:r w:rsidR="00825F59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с</w:t>
      </w:r>
      <w:r w:rsidR="000321C6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proofErr w:type="spellStart"/>
      <w:r w:rsidR="000321C6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лепбуками</w:t>
      </w:r>
      <w:proofErr w:type="spellEnd"/>
      <w:r w:rsidR="000321C6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="00825F59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на тему: </w:t>
      </w:r>
    </w:p>
    <w:p w:rsidR="00A143E7" w:rsidRPr="00D40D4D" w:rsidRDefault="00A143E7" w:rsidP="00A4709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«Республика Татарстан»;</w:t>
      </w:r>
    </w:p>
    <w:p w:rsidR="00A143E7" w:rsidRPr="00D40D4D" w:rsidRDefault="00A143E7" w:rsidP="00A4709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«Южная республика Крым»;                            </w:t>
      </w:r>
    </w:p>
    <w:p w:rsidR="00A143E7" w:rsidRPr="00D40D4D" w:rsidRDefault="00A143E7" w:rsidP="00A4709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«Прекрасный мир Чукотки»; </w:t>
      </w:r>
    </w:p>
    <w:p w:rsidR="00A143E7" w:rsidRPr="00D40D4D" w:rsidRDefault="00A143E7" w:rsidP="00A4709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 w:cs="Times New Roman"/>
          <w:color w:val="000000" w:themeColor="text1"/>
          <w:sz w:val="32"/>
          <w:szCs w:val="32"/>
        </w:rPr>
        <w:t>«Цветущий Алтайский край»;</w:t>
      </w:r>
    </w:p>
    <w:p w:rsidR="00A143E7" w:rsidRPr="00D40D4D" w:rsidRDefault="00A143E7" w:rsidP="00A4709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«Карельские просторы, леса, озера, горы»;</w:t>
      </w:r>
    </w:p>
    <w:p w:rsidR="00A143E7" w:rsidRPr="00D40D4D" w:rsidRDefault="007D04AC" w:rsidP="00A4709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«Родимый край  </w:t>
      </w:r>
      <w:r w:rsidR="00A143E7" w:rsidRPr="00D40D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люби и знай»;</w:t>
      </w:r>
    </w:p>
    <w:p w:rsidR="00A143E7" w:rsidRPr="00D40D4D" w:rsidRDefault="00A143E7" w:rsidP="00A4709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hAnsi="Times New Roman" w:cs="Times New Roman"/>
          <w:color w:val="000000" w:themeColor="text1"/>
          <w:sz w:val="32"/>
          <w:szCs w:val="32"/>
        </w:rPr>
        <w:t>«Россия – Родина моя»</w:t>
      </w:r>
    </w:p>
    <w:p w:rsidR="00DA6C84" w:rsidRPr="00D40D4D" w:rsidRDefault="00DA6C84" w:rsidP="00A4709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Обуч</w:t>
      </w:r>
      <w:r w:rsidR="00296ED6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ение детей рассматриванию  сюжетных картин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, </w:t>
      </w:r>
      <w:r w:rsidR="009B46AC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альбомов, </w:t>
      </w:r>
      <w:r w:rsidR="00B520FF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составление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расск</w:t>
      </w:r>
      <w:r w:rsidR="003534EB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азов, 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а т</w:t>
      </w:r>
      <w:r w:rsidR="007D04AC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акже знакомство детей с  творчеством  Крымского</w:t>
      </w:r>
      <w:r w:rsidR="00296ED6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художника</w:t>
      </w:r>
      <w:r w:rsidR="003534EB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-</w:t>
      </w:r>
      <w:proofErr w:type="spellStart"/>
      <w:r w:rsidR="007D04AC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морениста</w:t>
      </w:r>
      <w:proofErr w:type="spellEnd"/>
      <w:r w:rsidR="007D04AC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="00296ED6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="007D04AC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Иваном Айвазовским и</w:t>
      </w:r>
      <w:r w:rsidR="00296ED6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русским</w:t>
      </w:r>
      <w:r w:rsidR="007D04AC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и художниками воспевающими природу России</w:t>
      </w:r>
      <w:r w:rsidR="00296ED6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Иваном 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Шишкин</w:t>
      </w:r>
      <w:r w:rsidR="00296ED6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ым </w:t>
      </w:r>
      <w:r w:rsidR="003534EB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и Исааком Левитаном</w:t>
      </w:r>
      <w:r w:rsidR="007D04AC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.</w:t>
      </w:r>
    </w:p>
    <w:p w:rsidR="000321C6" w:rsidRPr="00B615A3" w:rsidRDefault="00DA6C84" w:rsidP="00B615A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Обучение детей приемам рисования различных </w:t>
      </w:r>
      <w:r w:rsidR="00296ED6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элементов орна</w:t>
      </w:r>
      <w:r w:rsidR="003C7D78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мента народов Татарстана, Алтая</w:t>
      </w:r>
      <w:r w:rsidR="00296ED6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,  сюжетное рисование</w:t>
      </w:r>
      <w:r w:rsidR="007D04AC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, </w:t>
      </w:r>
      <w:r w:rsidR="003534EB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альбомы-</w:t>
      </w:r>
      <w:r w:rsidR="00296ED6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раскраски</w:t>
      </w:r>
      <w:r w:rsidR="007D04AC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, работа с </w:t>
      </w:r>
      <w:r w:rsidR="00296ED6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приложения</w:t>
      </w:r>
      <w:r w:rsidR="007D04AC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ми </w:t>
      </w:r>
      <w:r w:rsidR="00296ED6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proofErr w:type="spellStart"/>
      <w:r w:rsidR="00296ED6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этнокалендаря</w:t>
      </w:r>
      <w:proofErr w:type="spellEnd"/>
      <w:r w:rsidR="00B520FF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.</w:t>
      </w:r>
    </w:p>
    <w:p w:rsidR="000321C6" w:rsidRPr="00D40D4D" w:rsidRDefault="000321C6" w:rsidP="00A4709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</w:pPr>
    </w:p>
    <w:p w:rsidR="00DA6C84" w:rsidRPr="00B615A3" w:rsidRDefault="00195DA6" w:rsidP="00B615A3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color w:val="000000" w:themeColor="text1"/>
          <w:kern w:val="1"/>
          <w:sz w:val="32"/>
          <w:szCs w:val="32"/>
          <w:lang w:eastAsia="ru-RU"/>
        </w:rPr>
      </w:pPr>
      <w:r w:rsidRPr="00B615A3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>9</w:t>
      </w:r>
      <w:r w:rsidR="00176ACE" w:rsidRPr="00B615A3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 сл</w:t>
      </w:r>
      <w:r w:rsidR="003534EB" w:rsidRPr="00B615A3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>айд.</w:t>
      </w:r>
      <w:r w:rsidR="00176ACE" w:rsidRPr="00B615A3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="00DA6C84" w:rsidRPr="00B615A3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>Личностно — ориентированные технологии</w:t>
      </w:r>
      <w:r w:rsidR="009020CA" w:rsidRPr="00B615A3">
        <w:rPr>
          <w:rFonts w:ascii="Times New Roman" w:eastAsia="Microsoft YaHei" w:hAnsi="Times New Roman" w:cs="Times New Roman"/>
          <w:b/>
          <w:bCs/>
          <w:i/>
          <w:color w:val="000000" w:themeColor="text1"/>
          <w:kern w:val="1"/>
          <w:sz w:val="32"/>
          <w:szCs w:val="32"/>
          <w:u w:val="single"/>
          <w:lang w:eastAsia="ru-RU"/>
        </w:rPr>
        <w:t xml:space="preserve">    </w:t>
      </w:r>
    </w:p>
    <w:p w:rsidR="0047105C" w:rsidRPr="00D40D4D" w:rsidRDefault="003534EB" w:rsidP="00A4709A">
      <w:pPr>
        <w:pStyle w:val="a5"/>
        <w:shd w:val="clear" w:color="auto" w:fill="FFFFFF"/>
        <w:spacing w:before="0" w:beforeAutospacing="0" w:after="0" w:afterAutospacing="0"/>
        <w:rPr>
          <w:rFonts w:eastAsia="Microsoft YaHei"/>
          <w:bCs/>
          <w:color w:val="000000" w:themeColor="text1"/>
          <w:kern w:val="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</w:t>
      </w:r>
      <w:r w:rsidR="00B615A3">
        <w:rPr>
          <w:color w:val="000000" w:themeColor="text1"/>
          <w:sz w:val="32"/>
          <w:szCs w:val="32"/>
        </w:rPr>
        <w:t xml:space="preserve">   </w:t>
      </w:r>
      <w:r w:rsidR="00DA6C84" w:rsidRPr="00D40D4D">
        <w:rPr>
          <w:color w:val="000000" w:themeColor="text1"/>
          <w:sz w:val="32"/>
          <w:szCs w:val="32"/>
        </w:rPr>
        <w:t>Ребенку очень важна оценка его труда не только педагогом, но и сверстниками, поэтому часто в ДОУ  проводятся  </w:t>
      </w:r>
      <w:r w:rsidR="00DA6C84" w:rsidRPr="00D40D4D">
        <w:rPr>
          <w:bCs/>
          <w:color w:val="000000" w:themeColor="text1"/>
          <w:sz w:val="32"/>
          <w:szCs w:val="32"/>
        </w:rPr>
        <w:t>выставки детских</w:t>
      </w:r>
      <w:r w:rsidR="00DA6C84" w:rsidRPr="00D40D4D">
        <w:rPr>
          <w:color w:val="000000" w:themeColor="text1"/>
          <w:sz w:val="32"/>
          <w:szCs w:val="32"/>
        </w:rPr>
        <w:t> работ</w:t>
      </w:r>
      <w:r w:rsidR="0047105C" w:rsidRPr="00D40D4D">
        <w:rPr>
          <w:color w:val="000000" w:themeColor="text1"/>
          <w:sz w:val="32"/>
          <w:szCs w:val="32"/>
        </w:rPr>
        <w:t xml:space="preserve"> с их выступлениями, презентациями</w:t>
      </w:r>
      <w:r w:rsidR="0047105C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>.</w:t>
      </w:r>
    </w:p>
    <w:p w:rsidR="00DA6C84" w:rsidRPr="00D40D4D" w:rsidRDefault="00DA6C84" w:rsidP="00A4709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DA6C84" w:rsidRPr="00D40D4D" w:rsidRDefault="00DA6C84" w:rsidP="00A4709A">
      <w:pPr>
        <w:pStyle w:val="a5"/>
        <w:shd w:val="clear" w:color="auto" w:fill="FFFFFF"/>
        <w:spacing w:before="0" w:beforeAutospacing="0" w:after="0" w:afterAutospacing="0"/>
        <w:rPr>
          <w:rFonts w:eastAsia="Microsoft YaHei"/>
          <w:bCs/>
          <w:color w:val="000000" w:themeColor="text1"/>
          <w:kern w:val="1"/>
          <w:sz w:val="32"/>
          <w:szCs w:val="32"/>
        </w:rPr>
      </w:pPr>
      <w:r w:rsidRPr="00D40D4D">
        <w:rPr>
          <w:color w:val="000000" w:themeColor="text1"/>
          <w:sz w:val="32"/>
          <w:szCs w:val="32"/>
        </w:rPr>
        <w:t>Темы:</w:t>
      </w:r>
      <w:r w:rsidR="003534EB">
        <w:rPr>
          <w:color w:val="000000" w:themeColor="text1"/>
          <w:sz w:val="32"/>
          <w:szCs w:val="32"/>
        </w:rPr>
        <w:t xml:space="preserve"> </w:t>
      </w:r>
      <w:r w:rsidR="0047105C" w:rsidRPr="00D40D4D">
        <w:rPr>
          <w:color w:val="000000" w:themeColor="text1"/>
          <w:sz w:val="32"/>
          <w:szCs w:val="32"/>
        </w:rPr>
        <w:t>«</w:t>
      </w:r>
      <w:r w:rsidR="003534EB">
        <w:rPr>
          <w:color w:val="000000" w:themeColor="text1"/>
          <w:sz w:val="32"/>
          <w:szCs w:val="32"/>
        </w:rPr>
        <w:t xml:space="preserve">Люблю тебя, </w:t>
      </w:r>
      <w:r w:rsidR="00296ED6" w:rsidRPr="00D40D4D">
        <w:rPr>
          <w:color w:val="000000" w:themeColor="text1"/>
          <w:sz w:val="32"/>
          <w:szCs w:val="32"/>
        </w:rPr>
        <w:t>моя Россия»</w:t>
      </w:r>
      <w:r w:rsidR="003534EB">
        <w:rPr>
          <w:color w:val="000000" w:themeColor="text1"/>
          <w:sz w:val="32"/>
          <w:szCs w:val="32"/>
        </w:rPr>
        <w:t xml:space="preserve">; «Сельский пейзаж»; </w:t>
      </w:r>
      <w:r w:rsidRPr="00D40D4D">
        <w:rPr>
          <w:color w:val="000000" w:themeColor="text1"/>
          <w:sz w:val="32"/>
          <w:szCs w:val="32"/>
        </w:rPr>
        <w:t>«Портрет моей мамы</w:t>
      </w:r>
      <w:r w:rsidR="003534EB">
        <w:rPr>
          <w:color w:val="000000" w:themeColor="text1"/>
          <w:sz w:val="32"/>
          <w:szCs w:val="32"/>
        </w:rPr>
        <w:t xml:space="preserve">»; </w:t>
      </w:r>
      <w:r w:rsidR="00296ED6" w:rsidRPr="00D40D4D">
        <w:rPr>
          <w:color w:val="000000" w:themeColor="text1"/>
          <w:sz w:val="32"/>
          <w:szCs w:val="32"/>
        </w:rPr>
        <w:t>«Кукла в национальном костюме</w:t>
      </w:r>
      <w:r w:rsidRPr="00D40D4D">
        <w:rPr>
          <w:color w:val="000000" w:themeColor="text1"/>
          <w:sz w:val="32"/>
          <w:szCs w:val="32"/>
        </w:rPr>
        <w:t>»</w:t>
      </w:r>
      <w:r w:rsidR="009B46AC" w:rsidRPr="00D40D4D">
        <w:rPr>
          <w:color w:val="000000" w:themeColor="text1"/>
          <w:sz w:val="32"/>
          <w:szCs w:val="32"/>
        </w:rPr>
        <w:t>; «Орнамент на посуде»;</w:t>
      </w:r>
      <w:r w:rsidR="00296ED6" w:rsidRPr="00D40D4D">
        <w:rPr>
          <w:color w:val="000000" w:themeColor="text1"/>
          <w:sz w:val="32"/>
          <w:szCs w:val="32"/>
        </w:rPr>
        <w:t xml:space="preserve"> «Обит</w:t>
      </w:r>
      <w:r w:rsidR="003534EB">
        <w:rPr>
          <w:color w:val="000000" w:themeColor="text1"/>
          <w:sz w:val="32"/>
          <w:szCs w:val="32"/>
        </w:rPr>
        <w:t>атели Севера»; «День народного Е</w:t>
      </w:r>
      <w:r w:rsidR="00296ED6" w:rsidRPr="00D40D4D">
        <w:rPr>
          <w:color w:val="000000" w:themeColor="text1"/>
          <w:sz w:val="32"/>
          <w:szCs w:val="32"/>
        </w:rPr>
        <w:t xml:space="preserve">динства» </w:t>
      </w:r>
      <w:r w:rsidR="00D31760" w:rsidRPr="00D40D4D">
        <w:rPr>
          <w:color w:val="000000" w:themeColor="text1"/>
          <w:sz w:val="32"/>
          <w:szCs w:val="32"/>
        </w:rPr>
        <w:t>и т.д. О</w:t>
      </w:r>
      <w:r w:rsidRPr="00D40D4D">
        <w:rPr>
          <w:color w:val="000000" w:themeColor="text1"/>
          <w:sz w:val="32"/>
          <w:szCs w:val="32"/>
        </w:rPr>
        <w:t>рганизуются выступления и п</w:t>
      </w:r>
      <w:r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>резентации личных работ на выставках детского творчества.</w:t>
      </w:r>
    </w:p>
    <w:p w:rsidR="00B520FF" w:rsidRPr="00D40D4D" w:rsidRDefault="00B520FF" w:rsidP="00A4709A">
      <w:pPr>
        <w:pStyle w:val="a5"/>
        <w:shd w:val="clear" w:color="auto" w:fill="FFFFFF"/>
        <w:spacing w:before="0" w:beforeAutospacing="0" w:after="0" w:afterAutospacing="0"/>
        <w:rPr>
          <w:rFonts w:eastAsia="Microsoft YaHei"/>
          <w:bCs/>
          <w:color w:val="000000" w:themeColor="text1"/>
          <w:kern w:val="1"/>
          <w:sz w:val="32"/>
          <w:szCs w:val="32"/>
        </w:rPr>
      </w:pPr>
      <w:r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>Большая возможность самореализации представляется детям на итоговых собы</w:t>
      </w:r>
      <w:r w:rsidR="00D31760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>тиях  по проектам (на конкурсах</w:t>
      </w:r>
      <w:r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 xml:space="preserve">, фестивалях и </w:t>
      </w:r>
      <w:proofErr w:type="spellStart"/>
      <w:r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>т</w:t>
      </w:r>
      <w:proofErr w:type="gramStart"/>
      <w:r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>.д</w:t>
      </w:r>
      <w:proofErr w:type="spellEnd"/>
      <w:proofErr w:type="gramEnd"/>
      <w:r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>)</w:t>
      </w:r>
    </w:p>
    <w:p w:rsidR="00824424" w:rsidRPr="00D40D4D" w:rsidRDefault="00824424" w:rsidP="00A4709A">
      <w:pPr>
        <w:pStyle w:val="a5"/>
        <w:shd w:val="clear" w:color="auto" w:fill="FFFFFF"/>
        <w:spacing w:before="0" w:beforeAutospacing="0" w:after="0" w:afterAutospacing="0"/>
        <w:rPr>
          <w:rFonts w:eastAsia="Microsoft YaHei"/>
          <w:bCs/>
          <w:color w:val="000000" w:themeColor="text1"/>
          <w:kern w:val="1"/>
          <w:sz w:val="32"/>
          <w:szCs w:val="32"/>
        </w:rPr>
      </w:pPr>
    </w:p>
    <w:p w:rsidR="008131A3" w:rsidRPr="00D40D4D" w:rsidRDefault="00824424" w:rsidP="00A4709A">
      <w:pPr>
        <w:pStyle w:val="a5"/>
        <w:shd w:val="clear" w:color="auto" w:fill="FFFFFF"/>
        <w:spacing w:before="0" w:beforeAutospacing="0" w:after="0" w:afterAutospacing="0"/>
        <w:rPr>
          <w:rFonts w:eastAsia="Microsoft YaHei"/>
          <w:bCs/>
          <w:color w:val="000000" w:themeColor="text1"/>
          <w:kern w:val="1"/>
          <w:sz w:val="32"/>
          <w:szCs w:val="32"/>
        </w:rPr>
      </w:pPr>
      <w:r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lastRenderedPageBreak/>
        <w:t xml:space="preserve"> </w:t>
      </w:r>
      <w:r w:rsidR="008131A3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 xml:space="preserve"> Первоначально инициатором  </w:t>
      </w:r>
      <w:proofErr w:type="gramStart"/>
      <w:r w:rsidR="00B520FF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>изучения</w:t>
      </w:r>
      <w:proofErr w:type="gramEnd"/>
      <w:r w:rsidR="00B520FF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 xml:space="preserve"> какой</w:t>
      </w:r>
      <w:r w:rsidR="008131A3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 xml:space="preserve"> либо</w:t>
      </w:r>
      <w:r w:rsidR="00B520FF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 xml:space="preserve"> темы или организации  мероприятия </w:t>
      </w:r>
      <w:r w:rsidR="008131A3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 xml:space="preserve"> является взрослый, но если за этим следует интерес детей</w:t>
      </w:r>
      <w:r w:rsidR="00D31760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>,</w:t>
      </w:r>
      <w:r w:rsidR="008131A3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 xml:space="preserve"> то всегда получается  замечательн</w:t>
      </w:r>
      <w:r w:rsidR="00B520FF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>ое событие и хороший результат</w:t>
      </w:r>
      <w:r w:rsidR="008131A3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>.</w:t>
      </w:r>
    </w:p>
    <w:p w:rsidR="009B46AC" w:rsidRPr="00D40D4D" w:rsidRDefault="008A6417" w:rsidP="00A4709A">
      <w:pPr>
        <w:pStyle w:val="a5"/>
        <w:shd w:val="clear" w:color="auto" w:fill="FFFFFF"/>
        <w:spacing w:before="0" w:beforeAutospacing="0" w:after="0" w:afterAutospacing="0"/>
        <w:rPr>
          <w:rFonts w:eastAsia="Microsoft YaHei"/>
          <w:bCs/>
          <w:color w:val="000000" w:themeColor="text1"/>
          <w:kern w:val="1"/>
          <w:sz w:val="32"/>
          <w:szCs w:val="32"/>
        </w:rPr>
      </w:pPr>
      <w:r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 xml:space="preserve">Педагогические </w:t>
      </w:r>
      <w:r w:rsidR="00B520FF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 xml:space="preserve"> т</w:t>
      </w:r>
      <w:r w:rsidR="00207CA2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 xml:space="preserve">ехнологии работы </w:t>
      </w:r>
      <w:r w:rsidR="008131A3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 xml:space="preserve">с детьми по этнокультурному воспитанию </w:t>
      </w:r>
      <w:r w:rsidR="00824424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>вам представят наши педагоги и специалисты, ведь именно они</w:t>
      </w:r>
      <w:r w:rsidR="00207CA2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 xml:space="preserve"> с детьми </w:t>
      </w:r>
      <w:r w:rsidR="00824424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 xml:space="preserve"> </w:t>
      </w:r>
      <w:r w:rsidR="00207CA2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 xml:space="preserve">в саду </w:t>
      </w:r>
      <w:r w:rsidR="00824424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>проживают</w:t>
      </w:r>
      <w:r w:rsidR="00207CA2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 xml:space="preserve">  интересную и активную жизнь</w:t>
      </w:r>
      <w:r w:rsidR="00D31760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 xml:space="preserve">, создают мотивацию </w:t>
      </w:r>
      <w:r w:rsidR="008131A3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>для познавательной активности</w:t>
      </w:r>
      <w:r w:rsidR="00207CA2" w:rsidRPr="00D40D4D">
        <w:rPr>
          <w:rFonts w:eastAsia="Microsoft YaHei"/>
          <w:bCs/>
          <w:color w:val="000000" w:themeColor="text1"/>
          <w:kern w:val="1"/>
          <w:sz w:val="32"/>
          <w:szCs w:val="32"/>
        </w:rPr>
        <w:t>.</w:t>
      </w:r>
    </w:p>
    <w:p w:rsidR="00824424" w:rsidRPr="00D40D4D" w:rsidRDefault="00824424" w:rsidP="00A4709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3534EB" w:rsidRDefault="00195DA6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</w:pPr>
      <w:r w:rsidRPr="003534EB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>10</w:t>
      </w:r>
      <w:r w:rsidR="00176ACE" w:rsidRPr="003534EB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 сл</w:t>
      </w:r>
      <w:r w:rsidR="003534EB" w:rsidRPr="003534EB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>айд.</w:t>
      </w:r>
      <w:r w:rsidR="00176ACE" w:rsidRPr="003534EB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="00DA6C84" w:rsidRPr="003534EB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  </w:t>
      </w:r>
    </w:p>
    <w:p w:rsidR="009B46AC" w:rsidRPr="003534EB" w:rsidRDefault="00176ACE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</w:pPr>
      <w:r w:rsidRPr="003534EB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Выступление </w:t>
      </w:r>
      <w:r w:rsidR="003534EB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воспитателя: </w:t>
      </w:r>
      <w:r w:rsidRPr="003534EB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>Артюховой Е.А</w:t>
      </w:r>
    </w:p>
    <w:p w:rsidR="009B46AC" w:rsidRPr="00D40D4D" w:rsidRDefault="009F5B5C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Любимый вид детской деятельности неизменно остается в приоритете</w:t>
      </w:r>
      <w:r w:rsidR="00FF03ED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нашей работы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,</w:t>
      </w:r>
      <w:r w:rsidR="00FF03ED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чтобы заинтересовать детей</w:t>
      </w:r>
      <w:r w:rsidR="008131A3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proofErr w:type="spellStart"/>
      <w:r w:rsidR="008131A3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этно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темой</w:t>
      </w:r>
      <w:proofErr w:type="spellEnd"/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, пом</w:t>
      </w:r>
      <w:r w:rsidR="008131A3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очь им проявить инициативу и са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мостоятельность</w:t>
      </w:r>
      <w:r w:rsidR="00DA6C84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мы используем </w:t>
      </w:r>
    </w:p>
    <w:p w:rsidR="009B46AC" w:rsidRPr="00D40D4D" w:rsidRDefault="00DA6C84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/>
          <w:bCs/>
          <w:i/>
          <w:color w:val="000000" w:themeColor="text1"/>
          <w:kern w:val="1"/>
          <w:sz w:val="32"/>
          <w:szCs w:val="32"/>
          <w:u w:val="single"/>
          <w:lang w:eastAsia="ru-RU"/>
        </w:rPr>
      </w:pPr>
      <w:r w:rsidRPr="00D40D4D">
        <w:rPr>
          <w:rFonts w:ascii="Times New Roman" w:eastAsia="Microsoft YaHei" w:hAnsi="Times New Roman" w:cs="Times New Roman"/>
          <w:b/>
          <w:bCs/>
          <w:i/>
          <w:color w:val="000000" w:themeColor="text1"/>
          <w:kern w:val="1"/>
          <w:sz w:val="32"/>
          <w:szCs w:val="32"/>
          <w:u w:val="single"/>
          <w:lang w:eastAsia="ru-RU"/>
        </w:rPr>
        <w:t>Игровые технологии</w:t>
      </w:r>
    </w:p>
    <w:p w:rsidR="00B520FF" w:rsidRPr="003534EB" w:rsidRDefault="00B520FF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 w:rsidRPr="003534EB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Игры </w:t>
      </w:r>
      <w:proofErr w:type="spellStart"/>
      <w:r w:rsidRPr="003534EB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квесты</w:t>
      </w:r>
      <w:proofErr w:type="spellEnd"/>
      <w:r w:rsidRPr="003534EB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: «Связующая нить»;</w:t>
      </w:r>
    </w:p>
    <w:p w:rsidR="00B520FF" w:rsidRPr="003534EB" w:rsidRDefault="003534EB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и</w:t>
      </w:r>
      <w:r w:rsidR="00B520FF" w:rsidRPr="003534EB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гры – тренинги;</w:t>
      </w:r>
    </w:p>
    <w:p w:rsidR="00190668" w:rsidRPr="003534EB" w:rsidRDefault="003534EB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и</w:t>
      </w:r>
      <w:r w:rsidR="00190668" w:rsidRPr="003534EB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гры – викторины;</w:t>
      </w:r>
    </w:p>
    <w:p w:rsidR="00190668" w:rsidRPr="003534EB" w:rsidRDefault="003534EB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и</w:t>
      </w:r>
      <w:r w:rsidR="00190668" w:rsidRPr="003534EB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гровые задания для детей.</w:t>
      </w:r>
    </w:p>
    <w:p w:rsidR="009F5B5C" w:rsidRPr="00D40D4D" w:rsidRDefault="00DA6C84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u w:val="single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i/>
          <w:color w:val="000000" w:themeColor="text1"/>
          <w:kern w:val="1"/>
          <w:sz w:val="32"/>
          <w:szCs w:val="32"/>
          <w:u w:val="single"/>
          <w:lang w:eastAsia="ru-RU"/>
        </w:rPr>
        <w:t>Дидактические игры</w:t>
      </w:r>
      <w:r w:rsidR="00C95FEE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u w:val="single"/>
          <w:lang w:eastAsia="ru-RU"/>
        </w:rPr>
        <w:t xml:space="preserve">: </w:t>
      </w:r>
    </w:p>
    <w:p w:rsidR="00DA6C84" w:rsidRPr="00D40D4D" w:rsidRDefault="003928AA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«Составь н</w:t>
      </w:r>
      <w:r w:rsidR="008131A3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ациональный узор»</w:t>
      </w:r>
      <w:r w:rsidR="00190668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; «</w:t>
      </w:r>
      <w:r w:rsidR="008131A3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Одень куклу в н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а</w:t>
      </w:r>
      <w:r w:rsidR="008131A3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циональный костюм»;                       « Кто? Где ? 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живет»; «Обитатели Севера, Юга </w:t>
      </w:r>
      <w:proofErr w:type="spellStart"/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России</w:t>
      </w:r>
      <w:proofErr w:type="gramStart"/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..»</w:t>
      </w:r>
      <w:r w:rsidR="003534EB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;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«</w:t>
      </w:r>
      <w:proofErr w:type="gramEnd"/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Травы</w:t>
      </w:r>
      <w:proofErr w:type="spellEnd"/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Алтая и родного края»</w:t>
      </w:r>
      <w:r w:rsidR="008131A3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="00C95FEE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«Путешествие по России</w:t>
      </w:r>
      <w:r w:rsidR="00DA6C84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»;</w:t>
      </w:r>
    </w:p>
    <w:p w:rsidR="00DA6C84" w:rsidRPr="00D40D4D" w:rsidRDefault="00DA6C84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«Собери портрет</w:t>
      </w:r>
      <w:r w:rsidR="009F5B5C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»; «Подбе</w:t>
      </w:r>
      <w:r w:rsidR="00C95FEE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ри орнамент к посуде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»;</w:t>
      </w:r>
    </w:p>
    <w:p w:rsidR="008131A3" w:rsidRPr="00D40D4D" w:rsidRDefault="00C95FEE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«Достопримечательности разных городов, узнай и назови</w:t>
      </w:r>
      <w:r w:rsidR="00DA6C84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»; «Собери сюжет»; «Подбери предмет к пейзажу» и т.д</w:t>
      </w:r>
      <w:r w:rsidR="008131A3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.</w:t>
      </w:r>
    </w:p>
    <w:p w:rsidR="008D4614" w:rsidRPr="00D40D4D" w:rsidRDefault="00CB31FC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u w:val="single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i/>
          <w:color w:val="000000" w:themeColor="text1"/>
          <w:kern w:val="1"/>
          <w:sz w:val="32"/>
          <w:szCs w:val="32"/>
          <w:u w:val="single"/>
          <w:lang w:eastAsia="ru-RU"/>
        </w:rPr>
        <w:t>Музыкальные игры и хороводы России</w:t>
      </w:r>
    </w:p>
    <w:p w:rsidR="008D4614" w:rsidRPr="00D40D4D" w:rsidRDefault="008D4614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Народная игра Карелии «</w:t>
      </w:r>
      <w:proofErr w:type="spellStart"/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Тули</w:t>
      </w:r>
      <w:proofErr w:type="spellEnd"/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кижамах</w:t>
      </w:r>
      <w:proofErr w:type="spellEnd"/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» </w:t>
      </w:r>
      <w:r w:rsidRPr="00D40D4D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(«Идем играть!»)</w:t>
      </w:r>
      <w:r w:rsidR="003534EB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;</w:t>
      </w:r>
    </w:p>
    <w:p w:rsidR="00773A5B" w:rsidRPr="00D40D4D" w:rsidRDefault="003534EB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</w:t>
      </w:r>
      <w:r w:rsidR="008D4614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ародная игра Чукотки</w:t>
      </w:r>
      <w:r w:rsidR="008D4614" w:rsidRPr="00D40D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«Запряги оленя»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DA6C84" w:rsidRPr="00D40D4D" w:rsidRDefault="00773A5B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Microsoft YaHei" w:hAnsi="Times New Roman" w:cs="Times New Roman"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534EB">
        <w:rPr>
          <w:rFonts w:ascii="Times New Roman" w:eastAsia="Microsoft YaHei" w:hAnsi="Times New Roman" w:cs="Times New Roman"/>
          <w:color w:val="000000" w:themeColor="text1"/>
          <w:kern w:val="1"/>
          <w:sz w:val="32"/>
          <w:szCs w:val="32"/>
          <w:lang w:eastAsia="ru-RU"/>
        </w:rPr>
        <w:t>н</w:t>
      </w:r>
      <w:r w:rsidR="00E5694C" w:rsidRPr="00D40D4D">
        <w:rPr>
          <w:rFonts w:ascii="Times New Roman" w:eastAsia="Microsoft YaHei" w:hAnsi="Times New Roman" w:cs="Times New Roman"/>
          <w:color w:val="000000" w:themeColor="text1"/>
          <w:kern w:val="1"/>
          <w:sz w:val="32"/>
          <w:szCs w:val="32"/>
          <w:lang w:eastAsia="ru-RU"/>
        </w:rPr>
        <w:t>ародная игра Татарстана «Тюбе</w:t>
      </w:r>
      <w:r w:rsidR="008D4614" w:rsidRPr="00D40D4D">
        <w:rPr>
          <w:rFonts w:ascii="Times New Roman" w:eastAsia="Microsoft YaHei" w:hAnsi="Times New Roman" w:cs="Times New Roman"/>
          <w:color w:val="000000" w:themeColor="text1"/>
          <w:kern w:val="1"/>
          <w:sz w:val="32"/>
          <w:szCs w:val="32"/>
          <w:lang w:eastAsia="ru-RU"/>
        </w:rPr>
        <w:t>тейки»</w:t>
      </w:r>
      <w:r w:rsidR="003534EB">
        <w:rPr>
          <w:rFonts w:ascii="Times New Roman" w:eastAsia="Microsoft YaHei" w:hAnsi="Times New Roman" w:cs="Times New Roman"/>
          <w:color w:val="000000" w:themeColor="text1"/>
          <w:kern w:val="1"/>
          <w:sz w:val="32"/>
          <w:szCs w:val="32"/>
          <w:lang w:eastAsia="ru-RU"/>
        </w:rPr>
        <w:t>;</w:t>
      </w:r>
    </w:p>
    <w:p w:rsidR="00773A5B" w:rsidRPr="00D40D4D" w:rsidRDefault="003534EB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</w:t>
      </w:r>
      <w:r w:rsidR="00773A5B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усская народная игра «Звонарь»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  <w:r w:rsidR="00773A5B" w:rsidRPr="00D40D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9F5B5C" w:rsidRPr="00B615A3" w:rsidRDefault="00773A5B" w:rsidP="00B615A3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D40D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3534E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ародная игра Алтайского края </w:t>
      </w:r>
      <w:r w:rsidRPr="00D40D4D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«Купим мы, бабушка, тебе курочку» и т.д.</w:t>
      </w:r>
    </w:p>
    <w:p w:rsidR="00B95CA7" w:rsidRPr="00D40D4D" w:rsidRDefault="009F5B5C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32"/>
          <w:szCs w:val="32"/>
          <w:u w:val="single"/>
          <w:lang w:eastAsia="ru-RU"/>
        </w:rPr>
      </w:pPr>
      <w:r w:rsidRPr="00D40D4D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32"/>
          <w:szCs w:val="32"/>
          <w:u w:val="single"/>
          <w:lang w:eastAsia="ru-RU"/>
        </w:rPr>
        <w:t>Игры - д</w:t>
      </w:r>
      <w:r w:rsidR="003534EB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32"/>
          <w:szCs w:val="32"/>
          <w:u w:val="single"/>
          <w:lang w:eastAsia="ru-RU"/>
        </w:rPr>
        <w:t>раматизации</w:t>
      </w:r>
      <w:r w:rsidR="00B95CA7" w:rsidRPr="00D40D4D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32"/>
          <w:szCs w:val="32"/>
          <w:u w:val="single"/>
          <w:lang w:eastAsia="ru-RU"/>
        </w:rPr>
        <w:t>:</w:t>
      </w:r>
    </w:p>
    <w:p w:rsidR="00B95CA7" w:rsidRPr="00D40D4D" w:rsidRDefault="003534EB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Татарская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сказка</w:t>
      </w:r>
      <w:proofErr w:type="gramStart"/>
      <w:r w:rsidR="00B95CA7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«Т</w:t>
      </w:r>
      <w:proofErr w:type="gramEnd"/>
      <w:r w:rsidR="00B95CA7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ри</w:t>
      </w:r>
      <w:proofErr w:type="spellEnd"/>
      <w:r w:rsidR="00B95CA7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сестры»;</w:t>
      </w:r>
    </w:p>
    <w:p w:rsidR="00B95CA7" w:rsidRPr="00D40D4D" w:rsidRDefault="00B95CA7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F5B5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8131A3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Сказка народов</w:t>
      </w:r>
      <w:r w:rsidR="00E5694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Севера «</w:t>
      </w:r>
      <w:proofErr w:type="spellStart"/>
      <w:r w:rsidR="00E5694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Айо</w:t>
      </w:r>
      <w:r w:rsidR="009F5B5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га</w:t>
      </w:r>
      <w:proofErr w:type="spellEnd"/>
      <w:r w:rsidR="009F5B5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» </w:t>
      </w:r>
      <w:proofErr w:type="spellStart"/>
      <w:r w:rsidR="009F5B5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и.т</w:t>
      </w:r>
      <w:proofErr w:type="gramStart"/>
      <w:r w:rsidR="009F5B5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.д</w:t>
      </w:r>
      <w:proofErr w:type="spellEnd"/>
      <w:proofErr w:type="gramEnd"/>
    </w:p>
    <w:p w:rsidR="00FC2441" w:rsidRPr="00D40D4D" w:rsidRDefault="00FC2441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26C4D" w:rsidRPr="00D40D4D" w:rsidRDefault="009F5B5C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B615A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группах создали игровые уголки «Жилища народ</w:t>
      </w:r>
      <w:r w:rsidR="00190668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ов России», дети могут 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поиграть в Юрте северян</w:t>
      </w:r>
      <w:r w:rsidR="00BA440E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из мягких модулей самостоятельно создать ледяной дом</w:t>
      </w:r>
      <w:r w:rsidR="00190668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эскимосов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«Иглу»</w:t>
      </w:r>
      <w:r w:rsidR="00FC244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Конструируют из разных видов конструктора по </w:t>
      </w:r>
      <w:proofErr w:type="gramStart"/>
      <w:r w:rsidR="00FC244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предложенным</w:t>
      </w:r>
      <w:proofErr w:type="gramEnd"/>
      <w:r w:rsidR="00FC244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FC244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съхемам</w:t>
      </w:r>
      <w:proofErr w:type="spellEnd"/>
      <w:r w:rsidR="00FC244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разные виды</w:t>
      </w:r>
      <w:r w:rsidR="00190668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190668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нацыональных</w:t>
      </w:r>
      <w:proofErr w:type="spellEnd"/>
      <w:r w:rsidR="00190668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190668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достапримечательностей</w:t>
      </w:r>
      <w:proofErr w:type="spellEnd"/>
      <w:r w:rsidR="00FF03ED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F03ED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т.д</w:t>
      </w:r>
      <w:r w:rsidR="00FC244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426C4D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Очень нравятся детям игры с </w:t>
      </w:r>
      <w:proofErr w:type="spellStart"/>
      <w:r w:rsidR="00426C4D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лепбуками</w:t>
      </w:r>
      <w:proofErr w:type="spellEnd"/>
      <w:r w:rsidR="00426C4D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 республиках</w:t>
      </w:r>
      <w:r w:rsidR="00E5694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FC244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насыщенн</w:t>
      </w:r>
      <w:r w:rsidR="00E5694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ые множеством заданий, ребусов</w:t>
      </w:r>
      <w:proofErr w:type="gramStart"/>
      <w:r w:rsidR="00E5694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,</w:t>
      </w:r>
      <w:proofErr w:type="gramEnd"/>
      <w:r w:rsidR="00FC244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наглядными материалами.</w:t>
      </w:r>
    </w:p>
    <w:p w:rsidR="00176ACE" w:rsidRPr="003534EB" w:rsidRDefault="00FC2441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F96469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="00E5694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F96469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конечно</w:t>
      </w:r>
      <w:r w:rsidR="00E5694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F96469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помогают настольно –</w:t>
      </w:r>
      <w:r w:rsidR="00426C4D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96469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печатные и развивающие </w:t>
      </w:r>
      <w:r w:rsidR="00426C4D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речевые </w:t>
      </w:r>
      <w:r w:rsidR="00F96469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игры </w:t>
      </w:r>
      <w:r w:rsidR="00F96469" w:rsidRPr="003534E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созданные учителем </w:t>
      </w:r>
      <w:r w:rsidR="00426C4D" w:rsidRPr="003534E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</w:t>
      </w:r>
      <w:r w:rsidR="00F96469" w:rsidRPr="003534E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логопедом</w:t>
      </w:r>
      <w:r w:rsidR="00E5694C" w:rsidRPr="003534E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О</w:t>
      </w:r>
      <w:r w:rsidR="00426C4D" w:rsidRPr="003534E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них сейчас вам расскажет </w:t>
      </w:r>
      <w:r w:rsidR="00176ACE" w:rsidRPr="003534E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учитель – логопед </w:t>
      </w:r>
      <w:proofErr w:type="spellStart"/>
      <w:r w:rsidR="00176ACE" w:rsidRPr="003534E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Корчукова</w:t>
      </w:r>
      <w:proofErr w:type="spellEnd"/>
      <w:r w:rsidR="00176ACE" w:rsidRPr="003534E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С.С.</w:t>
      </w:r>
    </w:p>
    <w:p w:rsidR="00982332" w:rsidRPr="00D40D4D" w:rsidRDefault="00982332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3534EB" w:rsidRDefault="00195DA6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</w:t>
      </w:r>
      <w:r w:rsidR="003534E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11 слайд.</w:t>
      </w:r>
      <w:r w:rsidRPr="00D40D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</w:t>
      </w:r>
      <w:proofErr w:type="spellStart"/>
      <w:r w:rsidRPr="00D40D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Коррекционно</w:t>
      </w:r>
      <w:proofErr w:type="spellEnd"/>
      <w:r w:rsidRPr="00D40D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– речевые игры.</w:t>
      </w:r>
      <w:r w:rsidR="00176ACE" w:rsidRPr="00D40D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9F5B5C" w:rsidRPr="003534EB" w:rsidRDefault="00176ACE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534E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Выступление учителя – логопеда </w:t>
      </w:r>
      <w:proofErr w:type="spellStart"/>
      <w:r w:rsidRPr="003534E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Корчуковой</w:t>
      </w:r>
      <w:proofErr w:type="spellEnd"/>
      <w:r w:rsidRPr="003534E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С.С.</w:t>
      </w:r>
    </w:p>
    <w:p w:rsidR="00B95829" w:rsidRPr="00B95829" w:rsidRDefault="003534EB" w:rsidP="00B9582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Коррекционно-</w:t>
      </w:r>
      <w:r w:rsidR="00176ACE" w:rsidRPr="00D40D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речевые игры</w:t>
      </w:r>
      <w:r w:rsidR="00B95829" w:rsidRPr="00B95829">
        <w:rPr>
          <w:rFonts w:ascii="Times New Roman" w:hAnsi="Times New Roman" w:cs="Times New Roman"/>
          <w:sz w:val="32"/>
          <w:szCs w:val="32"/>
        </w:rPr>
        <w:t xml:space="preserve"> </w:t>
      </w:r>
      <w:r w:rsidR="00B95829" w:rsidRPr="00B95829">
        <w:rPr>
          <w:rFonts w:ascii="Times New Roman" w:hAnsi="Times New Roman" w:cs="Times New Roman"/>
          <w:sz w:val="32"/>
          <w:szCs w:val="32"/>
        </w:rPr>
        <w:t>Специфика организации педагогического процесса на логопедиче</w:t>
      </w:r>
      <w:r w:rsidR="00B95829" w:rsidRPr="00B95829">
        <w:rPr>
          <w:rFonts w:ascii="Times New Roman" w:hAnsi="Times New Roman" w:cs="Times New Roman"/>
          <w:sz w:val="32"/>
          <w:szCs w:val="32"/>
        </w:rPr>
        <w:t>ской группе, также ориентирована</w:t>
      </w:r>
      <w:r w:rsidR="00B95829" w:rsidRPr="00B95829">
        <w:rPr>
          <w:rFonts w:ascii="Times New Roman" w:hAnsi="Times New Roman" w:cs="Times New Roman"/>
          <w:sz w:val="32"/>
          <w:szCs w:val="32"/>
        </w:rPr>
        <w:t xml:space="preserve"> на приобщение д</w:t>
      </w:r>
      <w:r w:rsidR="00B95829" w:rsidRPr="00B95829">
        <w:rPr>
          <w:rFonts w:ascii="Times New Roman" w:hAnsi="Times New Roman" w:cs="Times New Roman"/>
          <w:sz w:val="32"/>
          <w:szCs w:val="32"/>
        </w:rPr>
        <w:t>етей имеющих ОВЗ, к традиционно-</w:t>
      </w:r>
      <w:r w:rsidR="00B95829" w:rsidRPr="00B95829">
        <w:rPr>
          <w:rFonts w:ascii="Times New Roman" w:hAnsi="Times New Roman" w:cs="Times New Roman"/>
          <w:sz w:val="32"/>
          <w:szCs w:val="32"/>
        </w:rPr>
        <w:t xml:space="preserve">нравственным и социокультурным   ценностям российского народа. </w:t>
      </w:r>
    </w:p>
    <w:p w:rsidR="00B95829" w:rsidRPr="00B95829" w:rsidRDefault="00B95829" w:rsidP="00B9582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B95829">
        <w:rPr>
          <w:rFonts w:ascii="Times New Roman" w:hAnsi="Times New Roman" w:cs="Times New Roman"/>
          <w:sz w:val="32"/>
          <w:szCs w:val="32"/>
        </w:rPr>
        <w:t xml:space="preserve">Данная тема включена в планирование работы </w:t>
      </w:r>
      <w:r w:rsidRPr="00B95829">
        <w:rPr>
          <w:rFonts w:ascii="Times New Roman" w:hAnsi="Times New Roman" w:cs="Times New Roman"/>
          <w:sz w:val="32"/>
          <w:szCs w:val="32"/>
        </w:rPr>
        <w:t>учителя-</w:t>
      </w:r>
      <w:r w:rsidRPr="00B95829">
        <w:rPr>
          <w:rFonts w:ascii="Times New Roman" w:hAnsi="Times New Roman" w:cs="Times New Roman"/>
          <w:sz w:val="32"/>
          <w:szCs w:val="32"/>
        </w:rPr>
        <w:t>логопеда и воспитателей по периодам учебного года.</w:t>
      </w:r>
    </w:p>
    <w:p w:rsidR="00B95829" w:rsidRPr="00B95829" w:rsidRDefault="00B95829" w:rsidP="00B9582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B95829">
        <w:rPr>
          <w:rFonts w:ascii="Times New Roman" w:hAnsi="Times New Roman" w:cs="Times New Roman"/>
          <w:sz w:val="32"/>
          <w:szCs w:val="32"/>
        </w:rPr>
        <w:t>Мы с детьми по этнокультурному воспитанию изучаем такие лексические темы как: «Москва – с</w:t>
      </w:r>
      <w:r w:rsidRPr="00B95829">
        <w:rPr>
          <w:rFonts w:ascii="Times New Roman" w:hAnsi="Times New Roman" w:cs="Times New Roman"/>
          <w:sz w:val="32"/>
          <w:szCs w:val="32"/>
        </w:rPr>
        <w:t xml:space="preserve">толица нашей Родины», «Россия </w:t>
      </w:r>
      <w:proofErr w:type="gramStart"/>
      <w:r w:rsidRPr="00B95829">
        <w:rPr>
          <w:rFonts w:ascii="Times New Roman" w:hAnsi="Times New Roman" w:cs="Times New Roman"/>
          <w:sz w:val="32"/>
          <w:szCs w:val="32"/>
        </w:rPr>
        <w:t>-</w:t>
      </w:r>
      <w:r w:rsidRPr="00B9582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95829">
        <w:rPr>
          <w:rFonts w:ascii="Times New Roman" w:hAnsi="Times New Roman" w:cs="Times New Roman"/>
          <w:sz w:val="32"/>
          <w:szCs w:val="32"/>
        </w:rPr>
        <w:t>одина моя», «Животный мир Севера и Юга России»; «Жизнь и жилища разных народов».</w:t>
      </w:r>
    </w:p>
    <w:p w:rsidR="00B95829" w:rsidRPr="00B95829" w:rsidRDefault="00B95829" w:rsidP="00B95829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B95829">
        <w:rPr>
          <w:rFonts w:ascii="Times New Roman" w:hAnsi="Times New Roman" w:cs="Times New Roman"/>
          <w:sz w:val="32"/>
          <w:szCs w:val="32"/>
        </w:rPr>
        <w:t>Наши дети являются участниками обще садовых познавательно-творческих проектов. Увлекате</w:t>
      </w:r>
      <w:r w:rsidRPr="00B95829">
        <w:rPr>
          <w:rFonts w:ascii="Times New Roman" w:hAnsi="Times New Roman" w:cs="Times New Roman"/>
          <w:sz w:val="32"/>
          <w:szCs w:val="32"/>
        </w:rPr>
        <w:t xml:space="preserve">льнее всего для детей проходит </w:t>
      </w:r>
      <w:r w:rsidRPr="00B95829">
        <w:rPr>
          <w:rFonts w:ascii="Times New Roman" w:hAnsi="Times New Roman" w:cs="Times New Roman"/>
          <w:sz w:val="32"/>
          <w:szCs w:val="32"/>
        </w:rPr>
        <w:t xml:space="preserve">ОД, </w:t>
      </w:r>
      <w:r w:rsidRPr="00B95829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Pr="00B95829">
        <w:rPr>
          <w:rFonts w:ascii="Times New Roman" w:hAnsi="Times New Roman" w:cs="Times New Roman"/>
          <w:sz w:val="32"/>
          <w:szCs w:val="32"/>
        </w:rPr>
        <w:t>которой</w:t>
      </w:r>
      <w:proofErr w:type="gramEnd"/>
      <w:r w:rsidRPr="00B95829">
        <w:rPr>
          <w:rFonts w:ascii="Times New Roman" w:hAnsi="Times New Roman" w:cs="Times New Roman"/>
          <w:sz w:val="32"/>
          <w:szCs w:val="32"/>
        </w:rPr>
        <w:t xml:space="preserve"> мы используем разные виды познавательно – дидактических игр, такие как: «Что находится в русской избе», «Использование необычного кубика по лексической теме этнокультурной направленности», «Зимние олимпийские игры-лабиринты», «Нейропсихологические игры этнокультурной направленности», «Укрась кокошник к празднику».</w:t>
      </w:r>
    </w:p>
    <w:p w:rsidR="000814A1" w:rsidRPr="00B95829" w:rsidRDefault="00B95829" w:rsidP="00B9582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B95829">
        <w:rPr>
          <w:rFonts w:ascii="Times New Roman" w:hAnsi="Times New Roman" w:cs="Times New Roman"/>
          <w:sz w:val="32"/>
          <w:szCs w:val="32"/>
        </w:rPr>
        <w:t xml:space="preserve">Прекрасно мотивирует и развивает с детьми тему этнокультурного воспитания наш инструктор по физической культуре и плаванию </w:t>
      </w:r>
      <w:proofErr w:type="spellStart"/>
      <w:r w:rsidRPr="00B95829">
        <w:rPr>
          <w:rFonts w:ascii="Times New Roman" w:hAnsi="Times New Roman" w:cs="Times New Roman"/>
          <w:sz w:val="32"/>
          <w:szCs w:val="32"/>
        </w:rPr>
        <w:t>Цырулева</w:t>
      </w:r>
      <w:proofErr w:type="spellEnd"/>
      <w:r w:rsidRPr="00B95829">
        <w:rPr>
          <w:rFonts w:ascii="Times New Roman" w:hAnsi="Times New Roman" w:cs="Times New Roman"/>
          <w:sz w:val="32"/>
          <w:szCs w:val="32"/>
        </w:rPr>
        <w:t xml:space="preserve"> А.А.</w:t>
      </w:r>
      <w:bookmarkStart w:id="0" w:name="_GoBack"/>
      <w:bookmarkEnd w:id="0"/>
    </w:p>
    <w:p w:rsidR="008E2C3B" w:rsidRPr="00D40D4D" w:rsidRDefault="00D60A7E" w:rsidP="00A4709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0814A1" w:rsidRPr="00D40D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12</w:t>
      </w:r>
      <w:r w:rsidR="003534E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слайд.</w:t>
      </w:r>
      <w:r w:rsidR="008E2C3B" w:rsidRPr="00D40D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</w:t>
      </w:r>
      <w:proofErr w:type="spellStart"/>
      <w:r w:rsidR="008E2C3B" w:rsidRPr="00D40D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Физкультурно</w:t>
      </w:r>
      <w:proofErr w:type="spellEnd"/>
      <w:r w:rsidR="008E2C3B" w:rsidRPr="00D40D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– оздоровительные технологии</w:t>
      </w:r>
    </w:p>
    <w:p w:rsidR="0088254A" w:rsidRPr="00D40D4D" w:rsidRDefault="005D0015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D60A7E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Развитие интереса детей к физичес</w:t>
      </w:r>
      <w:r w:rsidR="00190668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кой культуре и спорту я развиваю</w:t>
      </w:r>
      <w:r w:rsidR="00D60A7E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 только через традиционные формы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190668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 также  использую</w:t>
      </w:r>
      <w:r w:rsidR="0088254A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элементы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физкультурно-</w:t>
      </w:r>
      <w:r w:rsidR="0088254A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оздоровительных</w:t>
      </w:r>
      <w:r w:rsidR="00190668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технолог</w:t>
      </w:r>
      <w:r w:rsidR="0088254A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ий:</w:t>
      </w:r>
    </w:p>
    <w:p w:rsidR="002B14EA" w:rsidRPr="00D40D4D" w:rsidRDefault="00E5694C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proofErr w:type="gramStart"/>
      <w:r w:rsidR="002B14EA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через разучивание с деть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 подвижных игр народов России (</w:t>
      </w:r>
      <w:r w:rsidR="002B14EA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например:</w:t>
      </w:r>
      <w:proofErr w:type="gramEnd"/>
    </w:p>
    <w:p w:rsidR="002B14EA" w:rsidRPr="00D40D4D" w:rsidRDefault="000E71F2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Алтайская игра «Смелые ребята</w:t>
      </w:r>
      <w:r w:rsidR="002B14EA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»;</w:t>
      </w:r>
      <w:r w:rsidR="009030E6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«Займи место»</w:t>
      </w:r>
      <w:r w:rsidR="00E5694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«Пятнашки - зайки</w:t>
      </w:r>
      <w:r w:rsidR="002B14EA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»;</w:t>
      </w:r>
      <w:r w:rsidR="00E5694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«Рыбаки»);</w:t>
      </w:r>
      <w:proofErr w:type="gramEnd"/>
    </w:p>
    <w:p w:rsidR="00D60A7E" w:rsidRPr="00D40D4D" w:rsidRDefault="00F956AF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 </w:t>
      </w:r>
      <w:r w:rsidR="00E5694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0E71F2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Подвижные игры народов Крыма «</w:t>
      </w:r>
      <w:proofErr w:type="spellStart"/>
      <w:r w:rsidR="00E5694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Бегалки</w:t>
      </w:r>
      <w:proofErr w:type="spellEnd"/>
      <w:r w:rsidR="00E5694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»; «Корабль и рыбки»;                              </w:t>
      </w:r>
      <w:r w:rsidR="002B14EA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B615A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E5694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3F008D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Татарские игры:</w:t>
      </w:r>
      <w:r w:rsidR="002C3BB6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3F008D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«Продаем горшки»; «Скок –</w:t>
      </w:r>
      <w:r w:rsidR="00E5694C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перескок»; «Лисички и курочки»;</w:t>
      </w:r>
    </w:p>
    <w:p w:rsidR="003F008D" w:rsidRPr="00D40D4D" w:rsidRDefault="003F008D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956AF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Чукотские игры: «Льдинка, ветер</w:t>
      </w:r>
      <w:r w:rsidR="005D001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ок и мороз»; «Олени и пастухи»; 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«Кто ко</w:t>
      </w:r>
      <w:r w:rsidR="005D001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го перетянет»; «Зайцы и собаки»; 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«Олени».</w:t>
      </w:r>
    </w:p>
    <w:p w:rsidR="0088254A" w:rsidRPr="00D40D4D" w:rsidRDefault="00C46DF6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Любят дети разучивать с</w:t>
      </w:r>
      <w:r w:rsidR="00263B1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портивные </w:t>
      </w:r>
      <w:proofErr w:type="spellStart"/>
      <w:r w:rsidR="00263B1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флешмобы</w:t>
      </w:r>
      <w:proofErr w:type="spellEnd"/>
      <w:r w:rsidR="00263B1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с элемента</w:t>
      </w:r>
      <w:r w:rsidR="00F956AF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</w:t>
      </w:r>
      <w:r w:rsidR="00263B1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545657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545657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черлиддинг</w:t>
      </w:r>
      <w:r w:rsidR="00263B1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proofErr w:type="spellEnd"/>
      <w:r w:rsidR="00545657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</w:t>
      </w:r>
      <w:r w:rsidR="00F956AF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Вперед </w:t>
      </w:r>
      <w:r w:rsidR="00545657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Россия</w:t>
      </w:r>
      <w:r w:rsidR="00F956AF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!»;</w:t>
      </w:r>
      <w:r w:rsidR="00545657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октябре этого го</w:t>
      </w:r>
      <w:r w:rsidR="005D001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 на районном  методическом объ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единении мы с  детьми представляли </w:t>
      </w:r>
      <w:r w:rsidR="0088254A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организованную 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ОД по физической культу</w:t>
      </w:r>
      <w:r w:rsidR="00545657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gramStart"/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сюжет</w:t>
      </w:r>
      <w:proofErr w:type="gramEnd"/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которого был посвящен</w:t>
      </w:r>
      <w:r w:rsidR="00F956AF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545657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Параду на Красной площади</w:t>
      </w:r>
      <w:r w:rsidR="005D001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День народного Е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динства</w:t>
      </w:r>
      <w:r w:rsidR="00545657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8254A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 дети в роли защитников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Отечества выполняли  строевые упражнения</w:t>
      </w:r>
      <w:r w:rsidR="00545657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8254A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преодолевали полосы препятствий, решали спортивные </w:t>
      </w:r>
      <w:proofErr w:type="spellStart"/>
      <w:r w:rsidR="0088254A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квесты</w:t>
      </w:r>
      <w:proofErr w:type="spellEnd"/>
      <w:r w:rsidR="0088254A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B95CA7" w:rsidRPr="00D40D4D" w:rsidRDefault="00E035F2" w:rsidP="00A4709A">
      <w:pPr>
        <w:pStyle w:val="a3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Используя эти методики</w:t>
      </w:r>
      <w:r w:rsidR="00FC244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работа воспитателей и инструктора по физической культуре по этнокультурному воспитанию является неразделимой, общей.</w:t>
      </w:r>
      <w:r w:rsidR="00F956AF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C244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значит</w:t>
      </w:r>
      <w:r w:rsidR="00F956AF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FC244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успех детей в познании традиций </w:t>
      </w:r>
      <w:r w:rsidR="0088254A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особенностей </w:t>
      </w:r>
      <w:r w:rsidR="00FC244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народов России является взаимным.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B615A3" w:rsidRDefault="00B615A3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before="0" w:beforeAutospacing="0" w:after="0" w:afterAutospacing="0"/>
        <w:textAlignment w:val="baseline"/>
        <w:rPr>
          <w:rFonts w:eastAsia="Microsoft YaHei"/>
          <w:b/>
          <w:bCs/>
          <w:iCs/>
          <w:color w:val="000000" w:themeColor="text1"/>
          <w:kern w:val="24"/>
          <w:sz w:val="32"/>
          <w:szCs w:val="32"/>
        </w:rPr>
      </w:pPr>
    </w:p>
    <w:p w:rsidR="00B615A3" w:rsidRDefault="00B615A3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before="0" w:beforeAutospacing="0" w:after="0" w:afterAutospacing="0"/>
        <w:textAlignment w:val="baseline"/>
        <w:rPr>
          <w:rFonts w:eastAsia="Microsoft YaHei"/>
          <w:b/>
          <w:bCs/>
          <w:iCs/>
          <w:color w:val="000000" w:themeColor="text1"/>
          <w:kern w:val="24"/>
          <w:sz w:val="32"/>
          <w:szCs w:val="32"/>
        </w:rPr>
      </w:pPr>
    </w:p>
    <w:p w:rsidR="00B615A3" w:rsidRDefault="00B615A3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before="0" w:beforeAutospacing="0" w:after="0" w:afterAutospacing="0"/>
        <w:textAlignment w:val="baseline"/>
        <w:rPr>
          <w:rFonts w:eastAsia="Microsoft YaHei"/>
          <w:b/>
          <w:bCs/>
          <w:iCs/>
          <w:color w:val="000000" w:themeColor="text1"/>
          <w:kern w:val="24"/>
          <w:sz w:val="32"/>
          <w:szCs w:val="32"/>
        </w:rPr>
      </w:pPr>
    </w:p>
    <w:p w:rsidR="00B615A3" w:rsidRDefault="00B615A3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before="0" w:beforeAutospacing="0" w:after="0" w:afterAutospacing="0"/>
        <w:textAlignment w:val="baseline"/>
        <w:rPr>
          <w:rFonts w:eastAsia="Microsoft YaHei"/>
          <w:b/>
          <w:bCs/>
          <w:iCs/>
          <w:color w:val="000000" w:themeColor="text1"/>
          <w:kern w:val="24"/>
          <w:sz w:val="32"/>
          <w:szCs w:val="32"/>
        </w:rPr>
      </w:pPr>
    </w:p>
    <w:p w:rsidR="00DA6C84" w:rsidRPr="005D0015" w:rsidRDefault="000814A1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before="0" w:beforeAutospacing="0" w:after="0" w:afterAutospacing="0"/>
        <w:textAlignment w:val="baseline"/>
        <w:rPr>
          <w:rFonts w:eastAsia="Microsoft YaHei"/>
          <w:b/>
          <w:bCs/>
          <w:iCs/>
          <w:color w:val="000000" w:themeColor="text1"/>
          <w:kern w:val="24"/>
          <w:sz w:val="32"/>
          <w:szCs w:val="32"/>
        </w:rPr>
      </w:pPr>
      <w:r w:rsidRPr="00D40D4D">
        <w:rPr>
          <w:rFonts w:eastAsia="Microsoft YaHei"/>
          <w:b/>
          <w:bCs/>
          <w:iCs/>
          <w:color w:val="000000" w:themeColor="text1"/>
          <w:kern w:val="24"/>
          <w:sz w:val="32"/>
          <w:szCs w:val="32"/>
        </w:rPr>
        <w:t>13</w:t>
      </w:r>
      <w:r w:rsidR="008E2C3B" w:rsidRPr="00D40D4D">
        <w:rPr>
          <w:rFonts w:eastAsia="Microsoft YaHei"/>
          <w:b/>
          <w:bCs/>
          <w:iCs/>
          <w:color w:val="000000" w:themeColor="text1"/>
          <w:kern w:val="24"/>
          <w:sz w:val="32"/>
          <w:szCs w:val="32"/>
        </w:rPr>
        <w:t xml:space="preserve"> сл</w:t>
      </w:r>
      <w:r w:rsidR="005D0015">
        <w:rPr>
          <w:rFonts w:eastAsia="Microsoft YaHei"/>
          <w:b/>
          <w:bCs/>
          <w:iCs/>
          <w:color w:val="000000" w:themeColor="text1"/>
          <w:kern w:val="24"/>
          <w:sz w:val="32"/>
          <w:szCs w:val="32"/>
        </w:rPr>
        <w:t>айд.</w:t>
      </w:r>
      <w:r w:rsidR="008E2C3B" w:rsidRPr="00D40D4D">
        <w:rPr>
          <w:rFonts w:eastAsia="Microsoft YaHei"/>
          <w:b/>
          <w:bCs/>
          <w:iCs/>
          <w:color w:val="000000" w:themeColor="text1"/>
          <w:kern w:val="24"/>
          <w:sz w:val="32"/>
          <w:szCs w:val="32"/>
        </w:rPr>
        <w:t xml:space="preserve">   </w:t>
      </w:r>
      <w:r w:rsidR="005D0015">
        <w:rPr>
          <w:rFonts w:eastAsia="Microsoft YaHei"/>
          <w:b/>
          <w:bCs/>
          <w:iCs/>
          <w:color w:val="000000" w:themeColor="text1"/>
          <w:kern w:val="24"/>
          <w:sz w:val="32"/>
          <w:szCs w:val="32"/>
        </w:rPr>
        <w:t>Информационно-</w:t>
      </w:r>
      <w:r w:rsidR="00DA6C84" w:rsidRPr="005D0015">
        <w:rPr>
          <w:rFonts w:eastAsia="Microsoft YaHei"/>
          <w:b/>
          <w:bCs/>
          <w:iCs/>
          <w:color w:val="000000" w:themeColor="text1"/>
          <w:kern w:val="24"/>
          <w:sz w:val="32"/>
          <w:szCs w:val="32"/>
        </w:rPr>
        <w:t>коммуникационные технологии</w:t>
      </w:r>
    </w:p>
    <w:p w:rsidR="00FF03ED" w:rsidRPr="005D0015" w:rsidRDefault="00FF03ED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</w:p>
    <w:p w:rsidR="0088254A" w:rsidRPr="00D40D4D" w:rsidRDefault="0088254A" w:rsidP="00A4709A">
      <w:pPr>
        <w:pStyle w:val="a3"/>
        <w:numPr>
          <w:ilvl w:val="0"/>
          <w:numId w:val="16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Выпуск видео поздравления наших детей жителям </w:t>
      </w:r>
      <w:proofErr w:type="spellStart"/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</w:t>
      </w:r>
      <w:proofErr w:type="gramStart"/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.М</w:t>
      </w:r>
      <w:proofErr w:type="gramEnd"/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еленки</w:t>
      </w:r>
      <w:proofErr w:type="spellEnd"/>
      <w:r w:rsidR="005D001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 Праздником День Народного Е</w:t>
      </w:r>
      <w:r w:rsidR="000814A1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динства</w:t>
      </w:r>
      <w:r w:rsidR="005D001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выложенный в мессенджере </w:t>
      </w:r>
      <w:r w:rsidR="005D001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V</w:t>
      </w:r>
      <w:r w:rsidR="00F956AF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К.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FF03ED" w:rsidRPr="00D40D4D" w:rsidRDefault="00DA6C84" w:rsidP="00A4709A">
      <w:pPr>
        <w:pStyle w:val="a3"/>
        <w:numPr>
          <w:ilvl w:val="0"/>
          <w:numId w:val="16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/>
          <w:color w:val="000000" w:themeColor="text1"/>
          <w:kern w:val="24"/>
          <w:sz w:val="32"/>
          <w:szCs w:val="32"/>
          <w:lang w:eastAsia="ru-RU"/>
        </w:rPr>
        <w:t>Просмотр презентаци</w:t>
      </w:r>
      <w:r w:rsidR="00CB31FC" w:rsidRPr="00D40D4D">
        <w:rPr>
          <w:rFonts w:ascii="Times New Roman" w:eastAsia="Microsoft YaHei" w:hAnsi="Times New Roman"/>
          <w:color w:val="000000" w:themeColor="text1"/>
          <w:kern w:val="24"/>
          <w:sz w:val="32"/>
          <w:szCs w:val="32"/>
          <w:lang w:eastAsia="ru-RU"/>
        </w:rPr>
        <w:t>й</w:t>
      </w:r>
      <w:r w:rsidR="005D0015">
        <w:rPr>
          <w:rFonts w:ascii="Times New Roman" w:eastAsia="Microsoft YaHei" w:hAnsi="Times New Roman"/>
          <w:color w:val="000000" w:themeColor="text1"/>
          <w:kern w:val="24"/>
          <w:sz w:val="32"/>
          <w:szCs w:val="32"/>
          <w:lang w:val="en-US" w:eastAsia="ru-RU"/>
        </w:rPr>
        <w:t xml:space="preserve"> </w:t>
      </w:r>
      <w:r w:rsidR="00CB31FC" w:rsidRPr="00D40D4D">
        <w:rPr>
          <w:rFonts w:ascii="Times New Roman" w:eastAsia="Microsoft YaHei" w:hAnsi="Times New Roman"/>
          <w:color w:val="000000" w:themeColor="text1"/>
          <w:kern w:val="24"/>
          <w:sz w:val="32"/>
          <w:szCs w:val="32"/>
          <w:lang w:eastAsia="ru-RU"/>
        </w:rPr>
        <w:t>и видеофильмов</w:t>
      </w:r>
      <w:r w:rsidR="0088254A" w:rsidRPr="00D40D4D">
        <w:rPr>
          <w:rFonts w:ascii="Times New Roman" w:eastAsia="Microsoft YaHei" w:hAnsi="Times New Roman"/>
          <w:color w:val="000000" w:themeColor="text1"/>
          <w:kern w:val="24"/>
          <w:sz w:val="32"/>
          <w:szCs w:val="32"/>
          <w:lang w:eastAsia="ru-RU"/>
        </w:rPr>
        <w:t>;</w:t>
      </w:r>
    </w:p>
    <w:p w:rsidR="00DA6C84" w:rsidRPr="00D40D4D" w:rsidRDefault="00F956AF" w:rsidP="00A4709A">
      <w:pPr>
        <w:pStyle w:val="a3"/>
        <w:numPr>
          <w:ilvl w:val="0"/>
          <w:numId w:val="16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/>
          <w:color w:val="000000" w:themeColor="text1"/>
          <w:kern w:val="24"/>
          <w:sz w:val="32"/>
          <w:szCs w:val="32"/>
          <w:lang w:eastAsia="ru-RU"/>
        </w:rPr>
        <w:t>Использование сетевого сообщества</w:t>
      </w:r>
      <w:r w:rsidR="00DA6C84" w:rsidRPr="00D40D4D">
        <w:rPr>
          <w:rFonts w:ascii="Times New Roman" w:eastAsia="Microsoft YaHei" w:hAnsi="Times New Roman"/>
          <w:color w:val="000000" w:themeColor="text1"/>
          <w:kern w:val="24"/>
          <w:sz w:val="32"/>
          <w:szCs w:val="32"/>
          <w:lang w:eastAsia="ru-RU"/>
        </w:rPr>
        <w:t xml:space="preserve">  </w:t>
      </w:r>
      <w:r w:rsidR="00CB31FC" w:rsidRPr="00D40D4D">
        <w:rPr>
          <w:rFonts w:ascii="Times New Roman" w:eastAsia="Microsoft YaHei" w:hAnsi="Times New Roman"/>
          <w:color w:val="000000" w:themeColor="text1"/>
          <w:kern w:val="24"/>
          <w:sz w:val="32"/>
          <w:szCs w:val="32"/>
          <w:lang w:eastAsia="ru-RU"/>
        </w:rPr>
        <w:t xml:space="preserve">«Нравственно – патриотическое и этнокультурное </w:t>
      </w:r>
      <w:r w:rsidR="005D0015">
        <w:rPr>
          <w:rFonts w:ascii="Times New Roman" w:eastAsia="Microsoft YaHei" w:hAnsi="Times New Roman"/>
          <w:color w:val="000000" w:themeColor="text1"/>
          <w:kern w:val="24"/>
          <w:sz w:val="32"/>
          <w:szCs w:val="32"/>
          <w:lang w:eastAsia="ru-RU"/>
        </w:rPr>
        <w:t xml:space="preserve"> воспитание дошкольников».</w:t>
      </w:r>
    </w:p>
    <w:p w:rsidR="00CB31FC" w:rsidRPr="00D40D4D" w:rsidRDefault="00CB31FC" w:rsidP="00A4709A">
      <w:pPr>
        <w:pStyle w:val="a4"/>
        <w:rPr>
          <w:rFonts w:ascii="Times New Roman" w:hAnsi="Times New Roman"/>
          <w:color w:val="000000" w:themeColor="text1"/>
          <w:sz w:val="32"/>
          <w:szCs w:val="32"/>
        </w:rPr>
      </w:pPr>
    </w:p>
    <w:p w:rsidR="004355FD" w:rsidRPr="005D0015" w:rsidRDefault="00DA6C84" w:rsidP="00A4709A">
      <w:pPr>
        <w:pStyle w:val="a4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</w:t>
      </w:r>
      <w:r w:rsidR="000814A1" w:rsidRPr="00D40D4D">
        <w:rPr>
          <w:rFonts w:ascii="Times New Roman" w:hAnsi="Times New Roman"/>
          <w:b/>
          <w:color w:val="000000" w:themeColor="text1"/>
          <w:sz w:val="32"/>
          <w:szCs w:val="32"/>
        </w:rPr>
        <w:t>14</w:t>
      </w:r>
      <w:r w:rsidR="004355FD" w:rsidRPr="00D40D4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сл</w:t>
      </w:r>
      <w:r w:rsidR="005D0015">
        <w:rPr>
          <w:rFonts w:ascii="Times New Roman" w:hAnsi="Times New Roman"/>
          <w:b/>
          <w:color w:val="000000" w:themeColor="text1"/>
          <w:sz w:val="32"/>
          <w:szCs w:val="32"/>
        </w:rPr>
        <w:t>айд</w:t>
      </w:r>
      <w:r w:rsidR="004355FD" w:rsidRPr="00D40D4D">
        <w:rPr>
          <w:rFonts w:ascii="Times New Roman" w:hAnsi="Times New Roman"/>
          <w:b/>
          <w:color w:val="000000" w:themeColor="text1"/>
          <w:sz w:val="32"/>
          <w:szCs w:val="32"/>
        </w:rPr>
        <w:t xml:space="preserve">. </w:t>
      </w:r>
      <w:r w:rsidR="004355FD" w:rsidRPr="005D0015">
        <w:rPr>
          <w:rFonts w:ascii="Times New Roman" w:hAnsi="Times New Roman"/>
          <w:b/>
          <w:color w:val="000000" w:themeColor="text1"/>
          <w:sz w:val="32"/>
          <w:szCs w:val="32"/>
        </w:rPr>
        <w:t>Организационно-методическое сопровождение.</w:t>
      </w:r>
    </w:p>
    <w:p w:rsidR="000814A1" w:rsidRPr="00D40D4D" w:rsidRDefault="000814A1" w:rsidP="00A4709A">
      <w:pPr>
        <w:pStyle w:val="a4"/>
        <w:rPr>
          <w:rFonts w:ascii="Times New Roman" w:hAnsi="Times New Roman"/>
          <w:color w:val="000000" w:themeColor="text1"/>
          <w:sz w:val="32"/>
          <w:szCs w:val="32"/>
        </w:rPr>
      </w:pPr>
    </w:p>
    <w:p w:rsidR="00DA6C84" w:rsidRPr="00D40D4D" w:rsidRDefault="004355FD" w:rsidP="00A4709A">
      <w:pPr>
        <w:pStyle w:val="a4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5D0015">
        <w:rPr>
          <w:rFonts w:ascii="Times New Roman" w:hAnsi="Times New Roman"/>
          <w:color w:val="000000" w:themeColor="text1"/>
          <w:sz w:val="32"/>
          <w:szCs w:val="32"/>
        </w:rPr>
        <w:t xml:space="preserve">     </w:t>
      </w:r>
      <w:r w:rsidR="00DA6C84" w:rsidRPr="00D40D4D">
        <w:rPr>
          <w:rFonts w:ascii="Times New Roman" w:hAnsi="Times New Roman"/>
          <w:color w:val="000000" w:themeColor="text1"/>
          <w:sz w:val="32"/>
          <w:szCs w:val="32"/>
        </w:rPr>
        <w:t>В ДОУ разработана система организационно-методического сопровождения</w:t>
      </w:r>
      <w:r w:rsidR="00FF03ED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образовательного процесса </w:t>
      </w:r>
      <w:r w:rsidR="00DA6C84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обеспечивающая </w:t>
      </w:r>
      <w:r w:rsidR="00CB31FC" w:rsidRPr="00D40D4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этнокультурное </w:t>
      </w:r>
      <w:r w:rsidR="00D2119B" w:rsidRPr="00D40D4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развитие</w:t>
      </w:r>
      <w:proofErr w:type="gramStart"/>
      <w:r w:rsidR="00D2119B" w:rsidRPr="00D40D4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,</w:t>
      </w:r>
      <w:proofErr w:type="gramEnd"/>
    </w:p>
    <w:p w:rsidR="00DA6C84" w:rsidRPr="00D40D4D" w:rsidRDefault="00DA6C84" w:rsidP="00A4709A">
      <w:pPr>
        <w:pStyle w:val="a4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i/>
          <w:color w:val="000000" w:themeColor="text1"/>
          <w:sz w:val="32"/>
          <w:szCs w:val="32"/>
        </w:rPr>
        <w:t>В ходе инновационной деятельности творческой группой разработаны:</w:t>
      </w:r>
    </w:p>
    <w:p w:rsidR="00DA6C84" w:rsidRPr="00D40D4D" w:rsidRDefault="00DA6C84" w:rsidP="00A4709A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t>Индивидуальная карта наблюдения детс</w:t>
      </w:r>
      <w:r w:rsidR="007415DB" w:rsidRPr="00D40D4D">
        <w:rPr>
          <w:rFonts w:ascii="Times New Roman" w:hAnsi="Times New Roman"/>
          <w:color w:val="000000" w:themeColor="text1"/>
          <w:sz w:val="32"/>
          <w:szCs w:val="32"/>
        </w:rPr>
        <w:t>кого этнокультурного</w:t>
      </w:r>
      <w:r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 развития.</w:t>
      </w:r>
    </w:p>
    <w:p w:rsidR="00DA6C84" w:rsidRPr="00D40D4D" w:rsidRDefault="00D2714D" w:rsidP="00A4709A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t>Созданы методические разработки</w:t>
      </w:r>
    </w:p>
    <w:p w:rsidR="00DA6C84" w:rsidRPr="00D40D4D" w:rsidRDefault="00782AE6" w:rsidP="00A4709A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Собрана </w:t>
      </w:r>
      <w:r w:rsidR="007415DB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библиотека «Сказки народов России»</w:t>
      </w:r>
    </w:p>
    <w:p w:rsidR="00DA6C84" w:rsidRPr="00D40D4D" w:rsidRDefault="00DF7529" w:rsidP="00A4709A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Создана </w:t>
      </w:r>
      <w:r w:rsidR="00D2119B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методическая копилка</w:t>
      </w:r>
      <w:r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по этнокультурному воспитанию</w:t>
      </w:r>
      <w:proofErr w:type="gramStart"/>
      <w:r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DA6C84" w:rsidRPr="00D40D4D">
        <w:rPr>
          <w:rFonts w:ascii="Times New Roman" w:hAnsi="Times New Roman"/>
          <w:color w:val="000000" w:themeColor="text1"/>
          <w:sz w:val="32"/>
          <w:szCs w:val="32"/>
        </w:rPr>
        <w:t>.</w:t>
      </w:r>
      <w:proofErr w:type="gramEnd"/>
    </w:p>
    <w:p w:rsidR="00DA6C84" w:rsidRPr="00D40D4D" w:rsidRDefault="00DF7529" w:rsidP="00A4709A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lastRenderedPageBreak/>
        <w:t>Собраны</w:t>
      </w:r>
      <w:r w:rsidR="007415DB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гербарии «Целебные травы</w:t>
      </w:r>
      <w:r w:rsidR="0088254A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Алтая и родного края»</w:t>
      </w:r>
      <w:r w:rsidR="007415DB" w:rsidRPr="00D40D4D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:rsidR="007415DB" w:rsidRPr="00D40D4D" w:rsidRDefault="00DA6C84" w:rsidP="00A4709A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t>Разработаны рекомендации для педагогов: «</w:t>
      </w:r>
      <w:r w:rsidR="007415DB" w:rsidRPr="00D40D4D">
        <w:rPr>
          <w:rFonts w:ascii="Times New Roman" w:hAnsi="Times New Roman"/>
          <w:color w:val="000000" w:themeColor="text1"/>
          <w:sz w:val="32"/>
          <w:szCs w:val="32"/>
        </w:rPr>
        <w:t>Основные аспекты этнокультурного воспитания дошколят»</w:t>
      </w:r>
    </w:p>
    <w:p w:rsidR="00DA6C84" w:rsidRPr="00D40D4D" w:rsidRDefault="00DA6C84" w:rsidP="00A4709A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t>Созданы альбомы для рассматривания:</w:t>
      </w:r>
    </w:p>
    <w:p w:rsidR="00647C20" w:rsidRPr="00D40D4D" w:rsidRDefault="00EA4303" w:rsidP="00A4709A">
      <w:pPr>
        <w:pStyle w:val="a4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t>«Жизнь других»</w:t>
      </w:r>
      <w:r w:rsidR="00DF7529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; </w:t>
      </w:r>
      <w:r w:rsidR="00DA6C84" w:rsidRPr="00D40D4D">
        <w:rPr>
          <w:rFonts w:ascii="Times New Roman" w:hAnsi="Times New Roman"/>
          <w:color w:val="000000" w:themeColor="text1"/>
          <w:sz w:val="32"/>
          <w:szCs w:val="32"/>
        </w:rPr>
        <w:t>«Пейзажи</w:t>
      </w:r>
      <w:r w:rsidR="00D2714D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России</w:t>
      </w:r>
      <w:r w:rsidR="00DA6C84" w:rsidRPr="00D40D4D">
        <w:rPr>
          <w:rFonts w:ascii="Times New Roman" w:hAnsi="Times New Roman"/>
          <w:color w:val="000000" w:themeColor="text1"/>
          <w:sz w:val="32"/>
          <w:szCs w:val="32"/>
        </w:rPr>
        <w:t>»</w:t>
      </w:r>
      <w:r w:rsidR="005D0015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47C20" w:rsidRPr="00D40D4D" w:rsidRDefault="00647C20" w:rsidP="00A4709A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t>Составлены конспекты НОД по темам недели:</w:t>
      </w:r>
      <w:r w:rsidRPr="00D40D4D">
        <w:rPr>
          <w:rFonts w:ascii="Times New Roman" w:eastAsia="Microsoft YaHei" w:hAnsi="Times New Roman"/>
          <w:bCs/>
          <w:color w:val="000000" w:themeColor="text1"/>
          <w:kern w:val="24"/>
          <w:sz w:val="32"/>
          <w:szCs w:val="32"/>
        </w:rPr>
        <w:t xml:space="preserve"> «Россия – родина моя»; «Живут в России разные народы с давних пор»;</w:t>
      </w:r>
    </w:p>
    <w:p w:rsidR="008A6417" w:rsidRPr="00D40D4D" w:rsidRDefault="008A6417" w:rsidP="00A4709A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eastAsia="Microsoft YaHei" w:hAnsi="Times New Roman"/>
          <w:bCs/>
          <w:color w:val="000000" w:themeColor="text1"/>
          <w:kern w:val="24"/>
          <w:sz w:val="32"/>
          <w:szCs w:val="32"/>
        </w:rPr>
        <w:t>Проводятся недели педагогического мастерства;</w:t>
      </w:r>
    </w:p>
    <w:p w:rsidR="00647C20" w:rsidRPr="00D40D4D" w:rsidRDefault="00647C20" w:rsidP="00A4709A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Регулярно действуют тематические выставки.  </w:t>
      </w:r>
    </w:p>
    <w:p w:rsidR="00647C20" w:rsidRPr="00D40D4D" w:rsidRDefault="00647C20" w:rsidP="00A4709A">
      <w:pPr>
        <w:pStyle w:val="a4"/>
        <w:rPr>
          <w:rFonts w:ascii="Times New Roman" w:hAnsi="Times New Roman"/>
          <w:color w:val="000000" w:themeColor="text1"/>
          <w:sz w:val="32"/>
          <w:szCs w:val="32"/>
        </w:rPr>
      </w:pPr>
    </w:p>
    <w:p w:rsidR="00EF1389" w:rsidRPr="00D40D4D" w:rsidRDefault="003F7412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>15</w:t>
      </w:r>
      <w:r w:rsidR="00EF1389"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="005D0015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>слайд.</w:t>
      </w:r>
      <w:r w:rsidR="004355FD"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</w:p>
    <w:p w:rsidR="00DA6C84" w:rsidRPr="00D40D4D" w:rsidRDefault="00DA6C84" w:rsidP="00A4709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</w:pPr>
      <w:proofErr w:type="gramStart"/>
      <w:r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>Реализованы</w:t>
      </w:r>
      <w:proofErr w:type="gramEnd"/>
      <w:r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="00D2714D"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="00982332"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2 </w:t>
      </w:r>
      <w:r w:rsidR="00EF1389"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долгосрочных </w:t>
      </w:r>
      <w:r w:rsidR="00D2714D"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 </w:t>
      </w:r>
      <w:r w:rsidR="00EF1389"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>познавательно – творческих</w:t>
      </w:r>
      <w:r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 xml:space="preserve"> проект</w:t>
      </w:r>
      <w:r w:rsidR="00EF1389"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>а</w:t>
      </w:r>
      <w:r w:rsidR="00647C20"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1"/>
          <w:sz w:val="32"/>
          <w:szCs w:val="32"/>
          <w:lang w:eastAsia="ru-RU"/>
        </w:rPr>
        <w:t>:</w:t>
      </w:r>
    </w:p>
    <w:p w:rsidR="00982332" w:rsidRPr="00D40D4D" w:rsidRDefault="00982332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overflowPunct w:val="0"/>
        <w:spacing w:before="0" w:beforeAutospacing="0" w:after="0" w:afterAutospacing="0"/>
        <w:textAlignment w:val="baseline"/>
        <w:rPr>
          <w:rFonts w:eastAsia="Microsoft YaHei"/>
          <w:bCs/>
          <w:color w:val="000000" w:themeColor="text1"/>
          <w:kern w:val="24"/>
          <w:sz w:val="32"/>
          <w:szCs w:val="32"/>
        </w:rPr>
      </w:pPr>
    </w:p>
    <w:p w:rsidR="005D0015" w:rsidRDefault="00982332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overflowPunct w:val="0"/>
        <w:spacing w:before="0" w:beforeAutospacing="0" w:after="0" w:afterAutospacing="0"/>
        <w:textAlignment w:val="baseline"/>
        <w:rPr>
          <w:rFonts w:eastAsia="Microsoft YaHei"/>
          <w:b/>
          <w:bCs/>
          <w:color w:val="000000" w:themeColor="text1"/>
          <w:kern w:val="24"/>
          <w:sz w:val="32"/>
          <w:szCs w:val="32"/>
        </w:rPr>
      </w:pPr>
      <w:r w:rsidRPr="00D40D4D">
        <w:rPr>
          <w:rFonts w:eastAsia="Microsoft YaHei"/>
          <w:b/>
          <w:bCs/>
          <w:color w:val="000000" w:themeColor="text1"/>
          <w:kern w:val="24"/>
          <w:sz w:val="32"/>
          <w:szCs w:val="32"/>
        </w:rPr>
        <w:t>16 сл</w:t>
      </w:r>
      <w:r w:rsidR="005D0015">
        <w:rPr>
          <w:rFonts w:eastAsia="Microsoft YaHei"/>
          <w:b/>
          <w:bCs/>
          <w:color w:val="000000" w:themeColor="text1"/>
          <w:kern w:val="24"/>
          <w:sz w:val="32"/>
          <w:szCs w:val="32"/>
        </w:rPr>
        <w:t>айд.</w:t>
      </w:r>
    </w:p>
    <w:p w:rsidR="0088254A" w:rsidRPr="00D40D4D" w:rsidRDefault="00982332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overflowPunct w:val="0"/>
        <w:spacing w:before="0" w:beforeAutospacing="0" w:after="0" w:afterAutospacing="0"/>
        <w:textAlignment w:val="baseline"/>
        <w:rPr>
          <w:rFonts w:eastAsia="Microsoft YaHei"/>
          <w:bCs/>
          <w:color w:val="000000" w:themeColor="text1"/>
          <w:kern w:val="24"/>
          <w:sz w:val="32"/>
          <w:szCs w:val="32"/>
        </w:rPr>
      </w:pPr>
      <w:r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 </w:t>
      </w:r>
      <w:r w:rsidR="00D629D7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 1.</w:t>
      </w:r>
      <w:r w:rsidR="0088254A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«Хоровод дружбы»-</w:t>
      </w:r>
      <w:r w:rsidR="00D629D7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 xml:space="preserve"> итоговым событием стал муниципальный семинар  на тему «Музыка всех соберет, в дружный большой хоровод» - </w:t>
      </w:r>
      <w:r w:rsidR="003F7412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2022</w:t>
      </w:r>
      <w:r w:rsidR="0088254A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г.</w:t>
      </w:r>
      <w:r w:rsidR="008627F7" w:rsidRPr="00D40D4D">
        <w:rPr>
          <w:rFonts w:eastAsia="Microsoft YaHei"/>
          <w:bCs/>
          <w:color w:val="000000" w:themeColor="text1"/>
          <w:kern w:val="24"/>
          <w:sz w:val="32"/>
          <w:szCs w:val="32"/>
        </w:rPr>
        <w:t>;</w:t>
      </w:r>
    </w:p>
    <w:p w:rsidR="00D629D7" w:rsidRPr="00D40D4D" w:rsidRDefault="00982332" w:rsidP="00A4709A">
      <w:pPr>
        <w:spacing w:line="240" w:lineRule="auto"/>
        <w:rPr>
          <w:rFonts w:ascii="Times New Roman" w:eastAsia="Microsoft YaHei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24"/>
          <w:sz w:val="32"/>
          <w:szCs w:val="32"/>
        </w:rPr>
        <w:t>17</w:t>
      </w:r>
      <w:r w:rsidR="00EF1389"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24"/>
          <w:sz w:val="32"/>
          <w:szCs w:val="32"/>
        </w:rPr>
        <w:t xml:space="preserve"> сл</w:t>
      </w:r>
      <w:r w:rsidR="005D0015">
        <w:rPr>
          <w:rFonts w:ascii="Times New Roman" w:eastAsia="Microsoft YaHei" w:hAnsi="Times New Roman" w:cs="Times New Roman"/>
          <w:b/>
          <w:bCs/>
          <w:color w:val="000000" w:themeColor="text1"/>
          <w:kern w:val="24"/>
          <w:sz w:val="32"/>
          <w:szCs w:val="32"/>
        </w:rPr>
        <w:t>айд.</w:t>
      </w:r>
      <w:r w:rsidR="00EF1389" w:rsidRPr="00D40D4D">
        <w:rPr>
          <w:rFonts w:ascii="Times New Roman" w:eastAsia="Microsoft YaHei" w:hAnsi="Times New Roman" w:cs="Times New Roman"/>
          <w:b/>
          <w:bCs/>
          <w:color w:val="000000" w:themeColor="text1"/>
          <w:kern w:val="24"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 w:rsidR="0034507E" w:rsidRPr="00D40D4D">
        <w:rPr>
          <w:rFonts w:ascii="Times New Roman" w:eastAsia="Microsoft YaHei" w:hAnsi="Times New Roman" w:cs="Times New Roman"/>
          <w:bCs/>
          <w:color w:val="000000" w:themeColor="text1"/>
          <w:kern w:val="24"/>
          <w:sz w:val="32"/>
          <w:szCs w:val="32"/>
        </w:rPr>
        <w:t>2</w:t>
      </w:r>
      <w:r w:rsidR="00D629D7" w:rsidRPr="00D40D4D">
        <w:rPr>
          <w:rFonts w:ascii="Times New Roman" w:eastAsia="Microsoft YaHei" w:hAnsi="Times New Roman" w:cs="Times New Roman"/>
          <w:bCs/>
          <w:color w:val="000000" w:themeColor="text1"/>
          <w:kern w:val="24"/>
          <w:sz w:val="32"/>
          <w:szCs w:val="32"/>
        </w:rPr>
        <w:t>.</w:t>
      </w:r>
      <w:r w:rsidR="0088254A" w:rsidRPr="00D40D4D">
        <w:rPr>
          <w:rFonts w:ascii="Times New Roman" w:eastAsia="Microsoft YaHei" w:hAnsi="Times New Roman" w:cs="Times New Roman"/>
          <w:bCs/>
          <w:color w:val="000000" w:themeColor="text1"/>
          <w:kern w:val="24"/>
          <w:sz w:val="32"/>
          <w:szCs w:val="32"/>
        </w:rPr>
        <w:t>«За руки возьмемся, встанем в круг»</w:t>
      </w:r>
      <w:r w:rsidR="00D629D7" w:rsidRPr="00D40D4D">
        <w:rPr>
          <w:rFonts w:ascii="Times New Roman" w:eastAsia="Microsoft YaHei" w:hAnsi="Times New Roman" w:cs="Times New Roman"/>
          <w:bCs/>
          <w:color w:val="000000" w:themeColor="text1"/>
          <w:kern w:val="24"/>
          <w:sz w:val="32"/>
          <w:szCs w:val="32"/>
        </w:rPr>
        <w:t xml:space="preserve"> - </w:t>
      </w:r>
      <w:r w:rsidR="00D629D7" w:rsidRPr="00D40D4D">
        <w:rPr>
          <w:rFonts w:ascii="Times New Roman" w:hAnsi="Times New Roman" w:cs="Times New Roman"/>
          <w:color w:val="000000" w:themeColor="text1"/>
          <w:sz w:val="32"/>
          <w:szCs w:val="32"/>
        </w:rPr>
        <w:t>итоговым событием стало проведение на базе нашего ДОУ муниципального фестиваля «Хоровод дружбы» - 2022г</w:t>
      </w:r>
      <w:r w:rsidR="008627F7" w:rsidRPr="00D40D4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88254A" w:rsidRPr="005D0015" w:rsidRDefault="00982332" w:rsidP="00A4709A">
      <w:pPr>
        <w:pStyle w:val="a5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overflowPunct w:val="0"/>
        <w:spacing w:before="0" w:beforeAutospacing="0" w:after="0" w:afterAutospacing="0"/>
        <w:textAlignment w:val="baseline"/>
        <w:rPr>
          <w:rFonts w:eastAsia="Microsoft YaHei"/>
          <w:b/>
          <w:bCs/>
          <w:color w:val="000000" w:themeColor="text1"/>
          <w:kern w:val="24"/>
          <w:sz w:val="32"/>
          <w:szCs w:val="32"/>
        </w:rPr>
      </w:pPr>
      <w:r w:rsidRPr="00D40D4D">
        <w:rPr>
          <w:rFonts w:eastAsia="Microsoft YaHei"/>
          <w:b/>
          <w:bCs/>
          <w:color w:val="000000" w:themeColor="text1"/>
          <w:kern w:val="24"/>
          <w:sz w:val="32"/>
          <w:szCs w:val="32"/>
        </w:rPr>
        <w:t>18</w:t>
      </w:r>
      <w:r w:rsidR="009668CB" w:rsidRPr="00D40D4D">
        <w:rPr>
          <w:rFonts w:eastAsia="Microsoft YaHei"/>
          <w:b/>
          <w:bCs/>
          <w:color w:val="000000" w:themeColor="text1"/>
          <w:kern w:val="24"/>
          <w:sz w:val="32"/>
          <w:szCs w:val="32"/>
        </w:rPr>
        <w:t>сл</w:t>
      </w:r>
      <w:r w:rsidR="005D0015">
        <w:rPr>
          <w:rFonts w:eastAsia="Microsoft YaHei"/>
          <w:b/>
          <w:bCs/>
          <w:color w:val="000000" w:themeColor="text1"/>
          <w:kern w:val="24"/>
          <w:sz w:val="32"/>
          <w:szCs w:val="32"/>
        </w:rPr>
        <w:t>айд.</w:t>
      </w:r>
      <w:r w:rsidR="00EF1389" w:rsidRPr="00D40D4D">
        <w:rPr>
          <w:rFonts w:eastAsia="Microsoft YaHei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EF1389" w:rsidRPr="005D0015">
        <w:rPr>
          <w:rFonts w:eastAsia="Microsoft YaHei"/>
          <w:b/>
          <w:bCs/>
          <w:color w:val="000000" w:themeColor="text1"/>
          <w:kern w:val="24"/>
          <w:sz w:val="32"/>
          <w:szCs w:val="32"/>
        </w:rPr>
        <w:t>В</w:t>
      </w:r>
      <w:r w:rsidR="00733E9A" w:rsidRPr="005D0015">
        <w:rPr>
          <w:rFonts w:eastAsia="Microsoft YaHei"/>
          <w:b/>
          <w:bCs/>
          <w:color w:val="000000" w:themeColor="text1"/>
          <w:kern w:val="24"/>
          <w:sz w:val="32"/>
          <w:szCs w:val="32"/>
        </w:rPr>
        <w:t>заимодействие с родите</w:t>
      </w:r>
      <w:r w:rsidR="00EF1389" w:rsidRPr="005D0015">
        <w:rPr>
          <w:rFonts w:eastAsia="Microsoft YaHei"/>
          <w:b/>
          <w:bCs/>
          <w:color w:val="000000" w:themeColor="text1"/>
          <w:kern w:val="24"/>
          <w:sz w:val="32"/>
          <w:szCs w:val="32"/>
        </w:rPr>
        <w:t>лями</w:t>
      </w:r>
    </w:p>
    <w:p w:rsidR="00DD38D0" w:rsidRPr="00D40D4D" w:rsidRDefault="00DA6C84" w:rsidP="00A4709A">
      <w:pPr>
        <w:pStyle w:val="a4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eastAsiaTheme="minorHAnsi" w:hAnsi="Times New Roman"/>
          <w:color w:val="000000" w:themeColor="text1"/>
          <w:sz w:val="32"/>
          <w:szCs w:val="32"/>
        </w:rPr>
        <w:t xml:space="preserve">    </w:t>
      </w:r>
      <w:r w:rsidR="008627F7" w:rsidRPr="00D40D4D">
        <w:rPr>
          <w:rFonts w:ascii="Times New Roman" w:eastAsiaTheme="minorHAnsi" w:hAnsi="Times New Roman"/>
          <w:color w:val="000000" w:themeColor="text1"/>
          <w:sz w:val="32"/>
          <w:szCs w:val="32"/>
        </w:rPr>
        <w:t>В ДОУ</w:t>
      </w:r>
      <w:r w:rsidRPr="00D40D4D">
        <w:rPr>
          <w:rFonts w:ascii="Times New Roman" w:eastAsiaTheme="minorHAnsi" w:hAnsi="Times New Roman"/>
          <w:color w:val="000000" w:themeColor="text1"/>
          <w:sz w:val="32"/>
          <w:szCs w:val="32"/>
        </w:rPr>
        <w:t xml:space="preserve"> </w:t>
      </w:r>
      <w:r w:rsidR="008627F7" w:rsidRPr="00D40D4D">
        <w:rPr>
          <w:rFonts w:ascii="Times New Roman" w:hAnsi="Times New Roman"/>
          <w:color w:val="000000" w:themeColor="text1"/>
          <w:sz w:val="32"/>
          <w:szCs w:val="32"/>
        </w:rPr>
        <w:t>р</w:t>
      </w:r>
      <w:r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еализуются вариативные формы </w:t>
      </w:r>
      <w:r w:rsidRPr="005D0015">
        <w:rPr>
          <w:rFonts w:ascii="Times New Roman" w:hAnsi="Times New Roman"/>
          <w:color w:val="000000" w:themeColor="text1"/>
          <w:sz w:val="32"/>
          <w:szCs w:val="32"/>
        </w:rPr>
        <w:t>взаимодействия с семьями</w:t>
      </w:r>
      <w:r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во</w:t>
      </w:r>
      <w:r w:rsidR="00E34174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спитанников по вопросам этнокультурного развития и воспитания детей  </w:t>
      </w:r>
      <w:r w:rsidRPr="00D40D4D">
        <w:rPr>
          <w:rFonts w:ascii="Times New Roman" w:hAnsi="Times New Roman"/>
          <w:color w:val="000000" w:themeColor="text1"/>
          <w:sz w:val="32"/>
          <w:szCs w:val="32"/>
        </w:rPr>
        <w:t>на основе принципов коллегиальности и сотворчества:</w:t>
      </w:r>
    </w:p>
    <w:p w:rsidR="00DA6C84" w:rsidRPr="00D40D4D" w:rsidRDefault="00DA6C84" w:rsidP="00A4709A">
      <w:pPr>
        <w:pStyle w:val="a4"/>
        <w:rPr>
          <w:rFonts w:ascii="Times New Roman" w:eastAsia="Times New Roman" w:hAnsi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DD38D0" w:rsidRPr="00D40D4D" w:rsidRDefault="00DD38D0" w:rsidP="00A4709A">
      <w:pPr>
        <w:pStyle w:val="a4"/>
        <w:numPr>
          <w:ilvl w:val="0"/>
          <w:numId w:val="1"/>
        </w:numPr>
        <w:tabs>
          <w:tab w:val="left" w:pos="0"/>
        </w:tabs>
        <w:ind w:left="0" w:firstLine="142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t>Родит</w:t>
      </w:r>
      <w:r w:rsidR="005D0015">
        <w:rPr>
          <w:rFonts w:ascii="Times New Roman" w:hAnsi="Times New Roman"/>
          <w:color w:val="000000" w:themeColor="text1"/>
          <w:sz w:val="32"/>
          <w:szCs w:val="32"/>
        </w:rPr>
        <w:t>ельские собрания и консультации</w:t>
      </w:r>
      <w:r w:rsidR="00DA6C84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E34174" w:rsidRPr="00D40D4D" w:rsidRDefault="00E34174" w:rsidP="00A4709A">
      <w:pPr>
        <w:pStyle w:val="a4"/>
        <w:numPr>
          <w:ilvl w:val="0"/>
          <w:numId w:val="1"/>
        </w:numPr>
        <w:tabs>
          <w:tab w:val="left" w:pos="0"/>
        </w:tabs>
        <w:ind w:left="0" w:firstLine="142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Организованы мастер – классы:  </w:t>
      </w:r>
      <w:r w:rsidR="005D0015">
        <w:rPr>
          <w:rFonts w:ascii="Times New Roman" w:hAnsi="Times New Roman"/>
          <w:color w:val="000000" w:themeColor="text1"/>
          <w:sz w:val="32"/>
          <w:szCs w:val="32"/>
        </w:rPr>
        <w:t>«Волшебный орнамент Татарстана»</w:t>
      </w:r>
      <w:r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«Цел</w:t>
      </w:r>
      <w:r w:rsidR="008E2091" w:rsidRPr="00D40D4D">
        <w:rPr>
          <w:rFonts w:ascii="Times New Roman" w:hAnsi="Times New Roman"/>
          <w:color w:val="000000" w:themeColor="text1"/>
          <w:sz w:val="32"/>
          <w:szCs w:val="32"/>
        </w:rPr>
        <w:t>ебные травы</w:t>
      </w:r>
      <w:r w:rsidR="008627F7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Алтая и родного</w:t>
      </w:r>
      <w:r w:rsidR="008E2091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края»; «</w:t>
      </w:r>
      <w:r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Музыкальные  </w:t>
      </w:r>
      <w:r w:rsidR="005D0015">
        <w:rPr>
          <w:rFonts w:ascii="Times New Roman" w:hAnsi="Times New Roman"/>
          <w:color w:val="000000" w:themeColor="text1"/>
          <w:sz w:val="32"/>
          <w:szCs w:val="32"/>
        </w:rPr>
        <w:t>игры и хороводы народов России»</w:t>
      </w:r>
    </w:p>
    <w:p w:rsidR="008627F7" w:rsidRPr="00D40D4D" w:rsidRDefault="005D0015" w:rsidP="00A4709A">
      <w:pPr>
        <w:pStyle w:val="a4"/>
        <w:numPr>
          <w:ilvl w:val="0"/>
          <w:numId w:val="1"/>
        </w:numPr>
        <w:tabs>
          <w:tab w:val="left" w:pos="0"/>
        </w:tabs>
        <w:ind w:left="0" w:firstLine="142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Организованы  конкурсы-выставки «Кукла в национальном костюме»</w:t>
      </w:r>
      <w:r w:rsidR="00E34174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         </w:t>
      </w:r>
    </w:p>
    <w:p w:rsidR="00E34174" w:rsidRPr="00D40D4D" w:rsidRDefault="0034507E" w:rsidP="00A4709A">
      <w:pPr>
        <w:pStyle w:val="a4"/>
        <w:numPr>
          <w:ilvl w:val="0"/>
          <w:numId w:val="1"/>
        </w:numPr>
        <w:tabs>
          <w:tab w:val="left" w:pos="0"/>
        </w:tabs>
        <w:ind w:left="0" w:firstLine="142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t>Детское д</w:t>
      </w:r>
      <w:r w:rsidR="00E34174" w:rsidRPr="00D40D4D">
        <w:rPr>
          <w:rFonts w:ascii="Times New Roman" w:hAnsi="Times New Roman"/>
          <w:color w:val="000000" w:themeColor="text1"/>
          <w:sz w:val="32"/>
          <w:szCs w:val="32"/>
        </w:rPr>
        <w:t>ефиле</w:t>
      </w:r>
      <w:r w:rsidR="00FF03ED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D40D4D">
        <w:rPr>
          <w:rFonts w:ascii="Times New Roman" w:hAnsi="Times New Roman"/>
          <w:color w:val="000000" w:themeColor="text1"/>
          <w:sz w:val="32"/>
          <w:szCs w:val="32"/>
        </w:rPr>
        <w:t>«Н</w:t>
      </w:r>
      <w:r w:rsidR="005D0015">
        <w:rPr>
          <w:rFonts w:ascii="Times New Roman" w:hAnsi="Times New Roman"/>
          <w:color w:val="000000" w:themeColor="text1"/>
          <w:sz w:val="32"/>
          <w:szCs w:val="32"/>
        </w:rPr>
        <w:t>ациональный костюм»</w:t>
      </w:r>
      <w:r w:rsidR="00E34174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34507E" w:rsidRPr="00D40D4D" w:rsidRDefault="00E34174" w:rsidP="00A4709A">
      <w:pPr>
        <w:pStyle w:val="a4"/>
        <w:numPr>
          <w:ilvl w:val="0"/>
          <w:numId w:val="1"/>
        </w:numPr>
        <w:tabs>
          <w:tab w:val="left" w:pos="0"/>
        </w:tabs>
        <w:ind w:left="0" w:firstLine="142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t>Ор</w:t>
      </w:r>
      <w:r w:rsidR="00FF03ED" w:rsidRPr="00D40D4D">
        <w:rPr>
          <w:rFonts w:ascii="Times New Roman" w:hAnsi="Times New Roman"/>
          <w:color w:val="000000" w:themeColor="text1"/>
          <w:sz w:val="32"/>
          <w:szCs w:val="32"/>
        </w:rPr>
        <w:t>ганизован  конкурс  стенгазет «</w:t>
      </w:r>
      <w:r w:rsidRPr="00D40D4D">
        <w:rPr>
          <w:rFonts w:ascii="Times New Roman" w:hAnsi="Times New Roman"/>
          <w:color w:val="000000" w:themeColor="text1"/>
          <w:sz w:val="32"/>
          <w:szCs w:val="32"/>
        </w:rPr>
        <w:t>В свой любимый в</w:t>
      </w:r>
      <w:r w:rsidR="0034507E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ыходной </w:t>
      </w:r>
      <w:r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путешествуем </w:t>
      </w:r>
      <w:r w:rsidR="009135A2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с </w:t>
      </w:r>
      <w:r w:rsidRPr="00D40D4D">
        <w:rPr>
          <w:rFonts w:ascii="Times New Roman" w:hAnsi="Times New Roman"/>
          <w:color w:val="000000" w:themeColor="text1"/>
          <w:sz w:val="32"/>
          <w:szCs w:val="32"/>
        </w:rPr>
        <w:t>семьей»</w:t>
      </w:r>
      <w:r w:rsidR="009135A2" w:rsidRPr="00D40D4D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;</w:t>
      </w:r>
      <w:r w:rsidR="008E2091" w:rsidRPr="00D40D4D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DA6C84" w:rsidRPr="00D40D4D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«Любимый сердцу уголок - кусочек Родины прекрасной»</w:t>
      </w:r>
      <w:r w:rsidR="005D0015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34507E" w:rsidRPr="00D40D4D" w:rsidRDefault="00982332" w:rsidP="00A4709A">
      <w:pPr>
        <w:pStyle w:val="a4"/>
        <w:tabs>
          <w:tab w:val="left" w:pos="0"/>
        </w:tabs>
        <w:ind w:left="142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D40D4D">
        <w:rPr>
          <w:rFonts w:ascii="Times New Roman" w:hAnsi="Times New Roman"/>
          <w:b/>
          <w:color w:val="000000" w:themeColor="text1"/>
          <w:sz w:val="32"/>
          <w:szCs w:val="32"/>
        </w:rPr>
        <w:t>19</w:t>
      </w:r>
      <w:r w:rsidR="0034507E" w:rsidRPr="00D40D4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сл</w:t>
      </w:r>
      <w:r w:rsidR="005D0015">
        <w:rPr>
          <w:rFonts w:ascii="Times New Roman" w:hAnsi="Times New Roman"/>
          <w:b/>
          <w:color w:val="000000" w:themeColor="text1"/>
          <w:sz w:val="32"/>
          <w:szCs w:val="32"/>
        </w:rPr>
        <w:t>айд.</w:t>
      </w:r>
    </w:p>
    <w:p w:rsidR="00733E9A" w:rsidRPr="00D40D4D" w:rsidRDefault="00733E9A" w:rsidP="00A4709A">
      <w:pPr>
        <w:pStyle w:val="a4"/>
        <w:numPr>
          <w:ilvl w:val="0"/>
          <w:numId w:val="1"/>
        </w:numPr>
        <w:tabs>
          <w:tab w:val="left" w:pos="0"/>
        </w:tabs>
        <w:ind w:left="0" w:firstLine="142"/>
        <w:rPr>
          <w:rFonts w:ascii="Times New Roman" w:hAnsi="Times New Roman"/>
          <w:color w:val="000000" w:themeColor="text1"/>
          <w:sz w:val="32"/>
          <w:szCs w:val="32"/>
        </w:rPr>
      </w:pPr>
      <w:r w:rsidRPr="005D0015">
        <w:rPr>
          <w:rFonts w:ascii="Times New Roman" w:hAnsi="Times New Roman"/>
          <w:b/>
          <w:color w:val="000000" w:themeColor="text1"/>
          <w:sz w:val="32"/>
          <w:szCs w:val="32"/>
        </w:rPr>
        <w:t>Выставка стенгазет</w:t>
      </w:r>
      <w:r w:rsidRPr="005D0015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5D0015">
        <w:rPr>
          <w:rFonts w:ascii="Times New Roman" w:eastAsiaTheme="majorEastAsia" w:hAnsi="Times New Roman"/>
          <w:bCs/>
          <w:color w:val="000000" w:themeColor="text1"/>
          <w:kern w:val="24"/>
          <w:sz w:val="32"/>
          <w:szCs w:val="32"/>
        </w:rPr>
        <w:t>«Калейдоскоп национальной                                              культуры народов России</w:t>
      </w:r>
      <w:r w:rsidRPr="00D40D4D">
        <w:rPr>
          <w:rFonts w:ascii="Times New Roman" w:eastAsiaTheme="majorEastAsia" w:hAnsi="Times New Roman"/>
          <w:bCs/>
          <w:color w:val="000000" w:themeColor="text1"/>
          <w:kern w:val="24"/>
          <w:sz w:val="32"/>
          <w:szCs w:val="32"/>
        </w:rPr>
        <w:t>»</w:t>
      </w:r>
    </w:p>
    <w:p w:rsidR="008E2091" w:rsidRPr="00D40D4D" w:rsidRDefault="008E2091" w:rsidP="00A4709A">
      <w:pPr>
        <w:pStyle w:val="a4"/>
        <w:rPr>
          <w:rFonts w:ascii="Times New Roman" w:hAnsi="Times New Roman"/>
          <w:color w:val="000000" w:themeColor="text1"/>
          <w:sz w:val="32"/>
          <w:szCs w:val="32"/>
        </w:rPr>
      </w:pPr>
    </w:p>
    <w:p w:rsidR="00DA6C84" w:rsidRPr="00D40D4D" w:rsidRDefault="00DA6C84" w:rsidP="00A4709A">
      <w:pPr>
        <w:pStyle w:val="a4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hAnsi="Times New Roman"/>
          <w:color w:val="000000" w:themeColor="text1"/>
          <w:sz w:val="32"/>
          <w:szCs w:val="32"/>
        </w:rPr>
        <w:lastRenderedPageBreak/>
        <w:t xml:space="preserve"> С целью создания вариативных форм </w:t>
      </w:r>
      <w:r w:rsidRPr="005D0015">
        <w:rPr>
          <w:rFonts w:ascii="Times New Roman" w:hAnsi="Times New Roman"/>
          <w:color w:val="000000" w:themeColor="text1"/>
          <w:sz w:val="32"/>
          <w:szCs w:val="32"/>
        </w:rPr>
        <w:t>социаль</w:t>
      </w:r>
      <w:r w:rsidR="008E2091" w:rsidRPr="005D0015">
        <w:rPr>
          <w:rFonts w:ascii="Times New Roman" w:hAnsi="Times New Roman"/>
          <w:color w:val="000000" w:themeColor="text1"/>
          <w:sz w:val="32"/>
          <w:szCs w:val="32"/>
        </w:rPr>
        <w:t>ного партнерства</w:t>
      </w:r>
      <w:r w:rsidR="008E2091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184DF7" w:rsidRPr="00D40D4D">
        <w:rPr>
          <w:rFonts w:ascii="Times New Roman" w:hAnsi="Times New Roman"/>
          <w:color w:val="000000" w:themeColor="text1"/>
          <w:sz w:val="32"/>
          <w:szCs w:val="32"/>
        </w:rPr>
        <w:t>ДОУ ведет  тесное сотрудничество с администрацией комитета по делам семьи и молодежи</w:t>
      </w:r>
      <w:r w:rsidR="0034507E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библиотекой и Домом культуры </w:t>
      </w:r>
      <w:proofErr w:type="spellStart"/>
      <w:r w:rsidR="0034507E" w:rsidRPr="00D40D4D">
        <w:rPr>
          <w:rFonts w:ascii="Times New Roman" w:hAnsi="Times New Roman"/>
          <w:color w:val="000000" w:themeColor="text1"/>
          <w:sz w:val="32"/>
          <w:szCs w:val="32"/>
        </w:rPr>
        <w:t>г</w:t>
      </w:r>
      <w:proofErr w:type="gramStart"/>
      <w:r w:rsidR="0034507E" w:rsidRPr="00D40D4D">
        <w:rPr>
          <w:rFonts w:ascii="Times New Roman" w:hAnsi="Times New Roman"/>
          <w:color w:val="000000" w:themeColor="text1"/>
          <w:sz w:val="32"/>
          <w:szCs w:val="32"/>
        </w:rPr>
        <w:t>.М</w:t>
      </w:r>
      <w:proofErr w:type="gramEnd"/>
      <w:r w:rsidR="0034507E" w:rsidRPr="00D40D4D">
        <w:rPr>
          <w:rFonts w:ascii="Times New Roman" w:hAnsi="Times New Roman"/>
          <w:color w:val="000000" w:themeColor="text1"/>
          <w:sz w:val="32"/>
          <w:szCs w:val="32"/>
        </w:rPr>
        <w:t>еленки</w:t>
      </w:r>
      <w:proofErr w:type="spellEnd"/>
      <w:r w:rsidR="0034507E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  <w:r w:rsidR="00C23E48" w:rsidRPr="00D40D4D">
        <w:rPr>
          <w:rFonts w:ascii="Times New Roman" w:hAnsi="Times New Roman"/>
          <w:color w:val="000000" w:themeColor="text1"/>
          <w:sz w:val="32"/>
          <w:szCs w:val="32"/>
        </w:rPr>
        <w:t xml:space="preserve"> Наши педагоги и дети  являются </w:t>
      </w:r>
      <w:r w:rsidR="00C23E48" w:rsidRPr="00D40D4D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C23E48" w:rsidRPr="005D0015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участниками</w:t>
      </w:r>
      <w:r w:rsidRPr="005D0015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</w:t>
      </w:r>
      <w:r w:rsidR="00C23E48" w:rsidRPr="005D0015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и победителями</w:t>
      </w:r>
      <w:r w:rsidR="00C23E48" w:rsidRPr="00D40D4D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184DF7" w:rsidRPr="00D40D4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Муниципальных </w:t>
      </w:r>
      <w:r w:rsidR="00C23E48" w:rsidRPr="00D40D4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конкурсов и  фестивалей, </w:t>
      </w:r>
      <w:r w:rsidRPr="00D40D4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что повышает самооценку воспитанников, помогает реализовать творческий потенциал и способствует успешной социализации и самореализации детей.</w:t>
      </w:r>
    </w:p>
    <w:p w:rsidR="008627F7" w:rsidRPr="00D40D4D" w:rsidRDefault="008627F7" w:rsidP="00A4709A">
      <w:pPr>
        <w:pStyle w:val="a4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:rsidR="008627F7" w:rsidRPr="00D40D4D" w:rsidRDefault="00982332" w:rsidP="00A4709A">
      <w:pPr>
        <w:pStyle w:val="a4"/>
        <w:rPr>
          <w:rFonts w:ascii="Times New Roman" w:eastAsia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20</w:t>
      </w:r>
      <w:r w:rsidR="005D0015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 xml:space="preserve"> слайд</w:t>
      </w:r>
      <w:r w:rsidR="005D0015" w:rsidRPr="00CF3767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.</w:t>
      </w:r>
      <w:r w:rsidR="0034507E" w:rsidRPr="00CF3767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 xml:space="preserve"> </w:t>
      </w:r>
      <w:r w:rsidR="00CF3767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 xml:space="preserve"> Наши успехи</w:t>
      </w:r>
      <w:r w:rsidR="005A1387" w:rsidRPr="00CF3767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.</w:t>
      </w:r>
      <w:r w:rsidR="005A1387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 </w:t>
      </w:r>
      <w:r w:rsidR="008627F7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Наши  дети являются участниками и победителями различных муниципальных </w:t>
      </w:r>
      <w:r w:rsidR="00D46E21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и региональных конкурсов этнокультурной </w:t>
      </w:r>
      <w:r w:rsidR="008627F7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>направлен</w:t>
      </w:r>
      <w:r w:rsidR="00D46E21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>ности</w:t>
      </w:r>
      <w:r w:rsidR="008627F7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>:</w:t>
      </w:r>
    </w:p>
    <w:p w:rsidR="001F5D60" w:rsidRPr="00D40D4D" w:rsidRDefault="008627F7" w:rsidP="00A4709A">
      <w:pPr>
        <w:pStyle w:val="a4"/>
        <w:rPr>
          <w:rFonts w:ascii="Times New Roman" w:eastAsia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>1 место -  муниципальный конкурс</w:t>
      </w:r>
      <w:r w:rsidR="00CF3767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«Дефиле национального костюма»</w:t>
      </w:r>
      <w:r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>- 2022г</w:t>
      </w:r>
      <w:r w:rsidR="001F5D60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;                                         </w:t>
      </w:r>
      <w:r w:rsidR="00DA6C84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</w:t>
      </w:r>
      <w:r w:rsidR="00D46E21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                                                                                                           </w:t>
      </w:r>
      <w:r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2 место – муниципальный конкурс </w:t>
      </w:r>
      <w:r w:rsidR="00DA6C84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>детског</w:t>
      </w:r>
      <w:r w:rsidR="00CF3767">
        <w:rPr>
          <w:rFonts w:ascii="Times New Roman" w:eastAsia="Times New Roman" w:hAnsi="Times New Roman"/>
          <w:color w:val="000000" w:themeColor="text1"/>
          <w:sz w:val="32"/>
          <w:szCs w:val="32"/>
        </w:rPr>
        <w:t>о рисунка «Россия-</w:t>
      </w:r>
      <w:r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>Родина моя» - 2022</w:t>
      </w:r>
      <w:r w:rsidR="00DA6C84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г (дети  Гоголева </w:t>
      </w:r>
      <w:r w:rsidR="00D46E21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>Диа</w:t>
      </w:r>
      <w:r w:rsidR="00DA6C84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на и </w:t>
      </w:r>
      <w:proofErr w:type="spellStart"/>
      <w:r w:rsidR="00DA6C84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>Корчуков</w:t>
      </w:r>
      <w:proofErr w:type="spellEnd"/>
      <w:r w:rsidR="00DA6C84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Артем)</w:t>
      </w:r>
      <w:r w:rsidR="001F5D60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>;</w:t>
      </w:r>
    </w:p>
    <w:p w:rsidR="001F5D60" w:rsidRPr="00D40D4D" w:rsidRDefault="001F5D60" w:rsidP="00A4709A">
      <w:pPr>
        <w:pStyle w:val="a4"/>
        <w:rPr>
          <w:rFonts w:ascii="Times New Roman" w:eastAsia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Наши педагоги также являются активными участниками муниципальных и региональных  конкурсов.</w:t>
      </w:r>
    </w:p>
    <w:p w:rsidR="00822677" w:rsidRPr="00D40D4D" w:rsidRDefault="00822677" w:rsidP="00A4709A">
      <w:pPr>
        <w:pStyle w:val="a4"/>
        <w:rPr>
          <w:rFonts w:ascii="Times New Roman" w:eastAsia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>2021г.- 1 место – в муниципальном конкурсе социальных проектов «Дружба народов»;</w:t>
      </w:r>
    </w:p>
    <w:p w:rsidR="001F5D60" w:rsidRPr="00D40D4D" w:rsidRDefault="001F5D60" w:rsidP="00A4709A">
      <w:pPr>
        <w:pStyle w:val="a4"/>
        <w:rPr>
          <w:rFonts w:ascii="Times New Roman" w:eastAsia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>2022г- 1 место</w:t>
      </w:r>
      <w:r w:rsidR="00822677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</w:t>
      </w:r>
      <w:r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-  в районном конкурсе социально – значимых проектов, направленных на укрепление гражданского единства, межнациональное согласие, гармонизацию </w:t>
      </w:r>
      <w:proofErr w:type="spellStart"/>
      <w:r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>этноконфессиональных</w:t>
      </w:r>
      <w:proofErr w:type="spellEnd"/>
      <w:r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отношений, этнокультурное развитие  (проект «За руки возьмемся, встанем в круг»;</w:t>
      </w:r>
    </w:p>
    <w:p w:rsidR="00822677" w:rsidRPr="00D40D4D" w:rsidRDefault="00CF3767" w:rsidP="00A4709A">
      <w:pPr>
        <w:pStyle w:val="a4"/>
        <w:rPr>
          <w:rFonts w:ascii="Times New Roman" w:eastAsia="Times New Roman" w:hAnsi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</w:rPr>
        <w:t>2022г –1 место-</w:t>
      </w:r>
      <w:r w:rsidR="00822677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в муниципальном </w:t>
      </w:r>
      <w:proofErr w:type="gramStart"/>
      <w:r w:rsidR="00822677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>конкурсе</w:t>
      </w:r>
      <w:proofErr w:type="gramEnd"/>
      <w:r w:rsidR="00822677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проектов «Есть идея!» наша  инициативная группа  молодых педагогов «Растим патриотов»;</w:t>
      </w:r>
    </w:p>
    <w:p w:rsidR="000C2DDF" w:rsidRPr="00D40D4D" w:rsidRDefault="00CF3767" w:rsidP="00A4709A">
      <w:pPr>
        <w:pStyle w:val="a4"/>
        <w:rPr>
          <w:rFonts w:ascii="Times New Roman" w:eastAsia="Times New Roman" w:hAnsi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</w:rPr>
        <w:t>В июле 2023г-работа ДОУ по нравственно-</w:t>
      </w:r>
      <w:r w:rsidR="000C2DDF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>патриотическому и этнокультурному воспитанию была представлена на Всероссийском конкурсе «Воспитатели России»;</w:t>
      </w:r>
    </w:p>
    <w:p w:rsidR="00822677" w:rsidRPr="00D40D4D" w:rsidRDefault="00CF3767" w:rsidP="00A4709A">
      <w:pPr>
        <w:pStyle w:val="a4"/>
        <w:rPr>
          <w:rFonts w:ascii="Times New Roman" w:eastAsia="Times New Roman" w:hAnsi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</w:rPr>
        <w:t>В октябре 2023г.-</w:t>
      </w:r>
      <w:r w:rsidR="00822677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наши педагоги стали лауреатами районного фестиваля</w:t>
      </w:r>
      <w:r w:rsidR="00D46E21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          </w:t>
      </w:r>
      <w:r w:rsidR="00822677"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«В гостях у русской народной сказки».</w:t>
      </w:r>
    </w:p>
    <w:p w:rsidR="000C2DDF" w:rsidRPr="00D40D4D" w:rsidRDefault="000C2DDF" w:rsidP="00A4709A">
      <w:pPr>
        <w:pStyle w:val="a4"/>
        <w:rPr>
          <w:rFonts w:ascii="Times New Roman" w:eastAsia="Times New Roman" w:hAnsi="Times New Roman"/>
          <w:color w:val="000000" w:themeColor="text1"/>
          <w:sz w:val="32"/>
          <w:szCs w:val="32"/>
        </w:rPr>
      </w:pPr>
    </w:p>
    <w:p w:rsidR="009668CB" w:rsidRPr="00D40D4D" w:rsidRDefault="009668CB" w:rsidP="00A4709A">
      <w:pPr>
        <w:pStyle w:val="a4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  <w:r w:rsidRPr="00D40D4D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</w:t>
      </w:r>
      <w:r w:rsidR="00982332" w:rsidRPr="00D40D4D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21</w:t>
      </w:r>
      <w:r w:rsidR="005A1387" w:rsidRPr="00D40D4D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сл</w:t>
      </w:r>
      <w:r w:rsidR="00CF3767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айд.  Вывод</w:t>
      </w:r>
    </w:p>
    <w:p w:rsidR="00693755" w:rsidRPr="00D40D4D" w:rsidRDefault="00690E84" w:rsidP="00A4709A">
      <w:pPr>
        <w:pStyle w:val="a4"/>
        <w:rPr>
          <w:rFonts w:ascii="Times New Roman" w:hAnsi="Times New Roman"/>
          <w:color w:val="000000" w:themeColor="text1"/>
          <w:sz w:val="32"/>
          <w:szCs w:val="32"/>
        </w:rPr>
      </w:pPr>
      <w:r w:rsidRPr="00D40D4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Вышеперечисленные методы творческого и интеллектуального  развития интересны детям, является мощным инструментом повышения познавательной активности детей, способствуют этнокультурному развитию и воспитанию.</w:t>
      </w:r>
    </w:p>
    <w:p w:rsidR="00693755" w:rsidRPr="00D40D4D" w:rsidRDefault="000C2DDF" w:rsidP="00A47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</w:t>
      </w:r>
      <w:proofErr w:type="gramStart"/>
      <w:r w:rsidR="00693755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Специфика работы  по этнокультурному воспитанию детей старшего дошкольного возраста  условиях дошкольного учреждения, а также в условиях семьи  помогла  сформировать у детей  более чёткое представление о собственной стране, её традициях и обычаях, а также приобщать к </w:t>
      </w:r>
      <w:r w:rsidR="00693755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восприятию людей другой культуры, других традиций, одновременно находя в них общечеловеческие ценности (доброту, дружбу, честность, любовь, справедливость, взаимопомощь). </w:t>
      </w:r>
      <w:r w:rsidR="005A1387"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</w:t>
      </w:r>
      <w:proofErr w:type="gramEnd"/>
    </w:p>
    <w:p w:rsidR="00693755" w:rsidRPr="00D40D4D" w:rsidRDefault="00693755" w:rsidP="00A47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</w:pP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>Следователь</w:t>
      </w:r>
      <w:r w:rsidR="000C2DDF"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но, разработанная в ДОУ 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система  мероприятий и приёмов </w:t>
      </w:r>
      <w:r w:rsidRPr="00D40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 этнокультурному воспитанию детей старшего дошкольного возраста  </w:t>
      </w:r>
      <w:r w:rsidRPr="00D40D4D">
        <w:rPr>
          <w:rFonts w:ascii="Times New Roman" w:eastAsia="Microsoft YaHei" w:hAnsi="Times New Roman" w:cs="Times New Roman"/>
          <w:bCs/>
          <w:color w:val="000000" w:themeColor="text1"/>
          <w:kern w:val="1"/>
          <w:sz w:val="32"/>
          <w:szCs w:val="32"/>
          <w:lang w:eastAsia="ru-RU"/>
        </w:rPr>
        <w:t xml:space="preserve"> является эффективной.</w:t>
      </w:r>
    </w:p>
    <w:p w:rsidR="00C23E48" w:rsidRPr="00D40D4D" w:rsidRDefault="00C23E48" w:rsidP="00A47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23E48" w:rsidRPr="00B615A3" w:rsidRDefault="00B615A3" w:rsidP="00A47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6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внимание.</w:t>
      </w:r>
    </w:p>
    <w:p w:rsidR="00C23E48" w:rsidRPr="00A4709A" w:rsidRDefault="00C23E48" w:rsidP="00A4709A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C2DDF" w:rsidRPr="00A4709A" w:rsidRDefault="00C23E48" w:rsidP="00A4709A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4709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</w:t>
      </w:r>
    </w:p>
    <w:p w:rsidR="000C2DDF" w:rsidRPr="00A4709A" w:rsidRDefault="000C2DDF" w:rsidP="00A4709A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C2DDF" w:rsidRPr="00A4709A" w:rsidRDefault="000C2DDF" w:rsidP="00A4709A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34174" w:rsidRPr="00A4709A" w:rsidRDefault="00E34174" w:rsidP="00A4709A">
      <w:pPr>
        <w:spacing w:line="240" w:lineRule="auto"/>
        <w:rPr>
          <w:color w:val="0070C0"/>
          <w:sz w:val="44"/>
          <w:szCs w:val="44"/>
        </w:rPr>
      </w:pPr>
    </w:p>
    <w:sectPr w:rsidR="00E34174" w:rsidRPr="00A4709A" w:rsidSect="00782AE6">
      <w:footerReference w:type="default" r:id="rId9"/>
      <w:pgSz w:w="11906" w:h="16838"/>
      <w:pgMar w:top="851" w:right="566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64" w:rsidRDefault="00DE3C64" w:rsidP="0039129B">
      <w:pPr>
        <w:spacing w:after="0" w:line="240" w:lineRule="auto"/>
      </w:pPr>
      <w:r>
        <w:separator/>
      </w:r>
    </w:p>
  </w:endnote>
  <w:endnote w:type="continuationSeparator" w:id="0">
    <w:p w:rsidR="00DE3C64" w:rsidRDefault="00DE3C64" w:rsidP="0039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456813"/>
      <w:docPartObj>
        <w:docPartGallery w:val="Page Numbers (Bottom of Page)"/>
        <w:docPartUnique/>
      </w:docPartObj>
    </w:sdtPr>
    <w:sdtEndPr/>
    <w:sdtContent>
      <w:p w:rsidR="00D46E21" w:rsidRDefault="00D46E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829">
          <w:rPr>
            <w:noProof/>
          </w:rPr>
          <w:t>6</w:t>
        </w:r>
        <w:r>
          <w:fldChar w:fldCharType="end"/>
        </w:r>
      </w:p>
    </w:sdtContent>
  </w:sdt>
  <w:p w:rsidR="00FC2441" w:rsidRDefault="00FC24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64" w:rsidRDefault="00DE3C64" w:rsidP="0039129B">
      <w:pPr>
        <w:spacing w:after="0" w:line="240" w:lineRule="auto"/>
      </w:pPr>
      <w:r>
        <w:separator/>
      </w:r>
    </w:p>
  </w:footnote>
  <w:footnote w:type="continuationSeparator" w:id="0">
    <w:p w:rsidR="00DE3C64" w:rsidRDefault="00DE3C64" w:rsidP="00391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B7B"/>
    <w:multiLevelType w:val="hybridMultilevel"/>
    <w:tmpl w:val="2F449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60E9D"/>
    <w:multiLevelType w:val="hybridMultilevel"/>
    <w:tmpl w:val="C21C4E90"/>
    <w:lvl w:ilvl="0" w:tplc="4202C6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3ED2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1C4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80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5CFF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4F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C2F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E68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A4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9622A"/>
    <w:multiLevelType w:val="hybridMultilevel"/>
    <w:tmpl w:val="61D8384E"/>
    <w:lvl w:ilvl="0" w:tplc="597EB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21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80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16E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CD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82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28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C1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A0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29258A"/>
    <w:multiLevelType w:val="hybridMultilevel"/>
    <w:tmpl w:val="9438A83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A8A5922"/>
    <w:multiLevelType w:val="hybridMultilevel"/>
    <w:tmpl w:val="74A69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33CFD"/>
    <w:multiLevelType w:val="hybridMultilevel"/>
    <w:tmpl w:val="E83E43A8"/>
    <w:lvl w:ilvl="0" w:tplc="133AE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0A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2A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0D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4B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28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6E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E1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C8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166498"/>
    <w:multiLevelType w:val="hybridMultilevel"/>
    <w:tmpl w:val="AA70383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37D0F06"/>
    <w:multiLevelType w:val="hybridMultilevel"/>
    <w:tmpl w:val="207A3560"/>
    <w:lvl w:ilvl="0" w:tplc="EA16E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8C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0E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E8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E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4F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C2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63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F23432"/>
    <w:multiLevelType w:val="hybridMultilevel"/>
    <w:tmpl w:val="28FCD8C6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82C29F4"/>
    <w:multiLevelType w:val="hybridMultilevel"/>
    <w:tmpl w:val="6E285B2E"/>
    <w:lvl w:ilvl="0" w:tplc="6666C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A5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6D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00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25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80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2E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4D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69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89720D"/>
    <w:multiLevelType w:val="hybridMultilevel"/>
    <w:tmpl w:val="5D481B62"/>
    <w:lvl w:ilvl="0" w:tplc="DFAC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0A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66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EC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6C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6F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6C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0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6F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518791F"/>
    <w:multiLevelType w:val="hybridMultilevel"/>
    <w:tmpl w:val="C5BE9842"/>
    <w:lvl w:ilvl="0" w:tplc="93105E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6F8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A40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43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C08F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02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CE1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CB2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0B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4C6209"/>
    <w:multiLevelType w:val="hybridMultilevel"/>
    <w:tmpl w:val="6D420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F0F81"/>
    <w:multiLevelType w:val="hybridMultilevel"/>
    <w:tmpl w:val="E860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33AA6"/>
    <w:multiLevelType w:val="hybridMultilevel"/>
    <w:tmpl w:val="1EFE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175C6"/>
    <w:multiLevelType w:val="hybridMultilevel"/>
    <w:tmpl w:val="F474A762"/>
    <w:lvl w:ilvl="0" w:tplc="F84C23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6C0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E1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A03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AA16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6C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EEB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54F5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AC2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3214DC"/>
    <w:multiLevelType w:val="hybridMultilevel"/>
    <w:tmpl w:val="BD586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B6C2F"/>
    <w:multiLevelType w:val="hybridMultilevel"/>
    <w:tmpl w:val="07ACC650"/>
    <w:lvl w:ilvl="0" w:tplc="89AE6D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2CB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BA4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CD1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101B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CCE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26B2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610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A7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2B621B"/>
    <w:multiLevelType w:val="hybridMultilevel"/>
    <w:tmpl w:val="C16CFAE2"/>
    <w:lvl w:ilvl="0" w:tplc="5A106C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A48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0B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8F2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A205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72E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43F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A23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CAF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F553B3"/>
    <w:multiLevelType w:val="hybridMultilevel"/>
    <w:tmpl w:val="A726FF50"/>
    <w:lvl w:ilvl="0" w:tplc="041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C7C24"/>
    <w:multiLevelType w:val="hybridMultilevel"/>
    <w:tmpl w:val="A468DCC2"/>
    <w:lvl w:ilvl="0" w:tplc="8EA49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6E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65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25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49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C6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0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0B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AD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CAA5B55"/>
    <w:multiLevelType w:val="hybridMultilevel"/>
    <w:tmpl w:val="4AA2810C"/>
    <w:lvl w:ilvl="0" w:tplc="2A3C8D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4B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E6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ED3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EF2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2C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C9B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6CC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CF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2B03C7"/>
    <w:multiLevelType w:val="hybridMultilevel"/>
    <w:tmpl w:val="2C96CEA2"/>
    <w:lvl w:ilvl="0" w:tplc="97E264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6BF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C64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68A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A95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E25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CAF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E5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4EC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6"/>
  </w:num>
  <w:num w:numId="5">
    <w:abstractNumId w:val="19"/>
  </w:num>
  <w:num w:numId="6">
    <w:abstractNumId w:val="6"/>
  </w:num>
  <w:num w:numId="7">
    <w:abstractNumId w:val="0"/>
  </w:num>
  <w:num w:numId="8">
    <w:abstractNumId w:val="18"/>
  </w:num>
  <w:num w:numId="9">
    <w:abstractNumId w:val="21"/>
  </w:num>
  <w:num w:numId="10">
    <w:abstractNumId w:val="22"/>
  </w:num>
  <w:num w:numId="11">
    <w:abstractNumId w:val="15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8"/>
  </w:num>
  <w:num w:numId="17">
    <w:abstractNumId w:val="7"/>
  </w:num>
  <w:num w:numId="18">
    <w:abstractNumId w:val="5"/>
  </w:num>
  <w:num w:numId="19">
    <w:abstractNumId w:val="3"/>
  </w:num>
  <w:num w:numId="20">
    <w:abstractNumId w:val="9"/>
  </w:num>
  <w:num w:numId="21">
    <w:abstractNumId w:val="20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7C"/>
    <w:rsid w:val="000321C6"/>
    <w:rsid w:val="00037267"/>
    <w:rsid w:val="00041954"/>
    <w:rsid w:val="00062AF9"/>
    <w:rsid w:val="000814A1"/>
    <w:rsid w:val="00081E25"/>
    <w:rsid w:val="000872B7"/>
    <w:rsid w:val="000B218C"/>
    <w:rsid w:val="000B744F"/>
    <w:rsid w:val="000C2DDF"/>
    <w:rsid w:val="000E71F2"/>
    <w:rsid w:val="000F7B82"/>
    <w:rsid w:val="0017385C"/>
    <w:rsid w:val="00176ACE"/>
    <w:rsid w:val="00184DF7"/>
    <w:rsid w:val="00190668"/>
    <w:rsid w:val="00195DA6"/>
    <w:rsid w:val="001C4D40"/>
    <w:rsid w:val="001D305F"/>
    <w:rsid w:val="001D78E9"/>
    <w:rsid w:val="001F5D60"/>
    <w:rsid w:val="00207CA2"/>
    <w:rsid w:val="00212EC0"/>
    <w:rsid w:val="00257CF6"/>
    <w:rsid w:val="00263B11"/>
    <w:rsid w:val="00296ED6"/>
    <w:rsid w:val="002B14EA"/>
    <w:rsid w:val="002C3BB6"/>
    <w:rsid w:val="002D401E"/>
    <w:rsid w:val="00320831"/>
    <w:rsid w:val="0034507E"/>
    <w:rsid w:val="003534EB"/>
    <w:rsid w:val="00364B82"/>
    <w:rsid w:val="0039129B"/>
    <w:rsid w:val="003928AA"/>
    <w:rsid w:val="003A5E61"/>
    <w:rsid w:val="003C7D78"/>
    <w:rsid w:val="003E6882"/>
    <w:rsid w:val="003E6F45"/>
    <w:rsid w:val="003F008D"/>
    <w:rsid w:val="003F64A1"/>
    <w:rsid w:val="003F7412"/>
    <w:rsid w:val="00415C15"/>
    <w:rsid w:val="00426C4D"/>
    <w:rsid w:val="004355FD"/>
    <w:rsid w:val="004449F6"/>
    <w:rsid w:val="0047105C"/>
    <w:rsid w:val="00545657"/>
    <w:rsid w:val="005644D5"/>
    <w:rsid w:val="005717AA"/>
    <w:rsid w:val="005A0B01"/>
    <w:rsid w:val="005A1387"/>
    <w:rsid w:val="005A3C94"/>
    <w:rsid w:val="005A7654"/>
    <w:rsid w:val="005D0015"/>
    <w:rsid w:val="005F7EC9"/>
    <w:rsid w:val="0064374C"/>
    <w:rsid w:val="00647C20"/>
    <w:rsid w:val="00680ADE"/>
    <w:rsid w:val="00684A65"/>
    <w:rsid w:val="00690E84"/>
    <w:rsid w:val="00693755"/>
    <w:rsid w:val="00697328"/>
    <w:rsid w:val="006A5819"/>
    <w:rsid w:val="006B7683"/>
    <w:rsid w:val="006D46A6"/>
    <w:rsid w:val="006E2BB2"/>
    <w:rsid w:val="0072158A"/>
    <w:rsid w:val="00733748"/>
    <w:rsid w:val="00733E9A"/>
    <w:rsid w:val="007415DB"/>
    <w:rsid w:val="00773A5B"/>
    <w:rsid w:val="00782AE6"/>
    <w:rsid w:val="007A4705"/>
    <w:rsid w:val="007B0F33"/>
    <w:rsid w:val="007C3F43"/>
    <w:rsid w:val="007D04AC"/>
    <w:rsid w:val="007D2408"/>
    <w:rsid w:val="007D3F55"/>
    <w:rsid w:val="008131A3"/>
    <w:rsid w:val="00822677"/>
    <w:rsid w:val="00824424"/>
    <w:rsid w:val="008253D3"/>
    <w:rsid w:val="00825F59"/>
    <w:rsid w:val="00826F12"/>
    <w:rsid w:val="00841502"/>
    <w:rsid w:val="008627F7"/>
    <w:rsid w:val="0088254A"/>
    <w:rsid w:val="008A6417"/>
    <w:rsid w:val="008D4614"/>
    <w:rsid w:val="008E2091"/>
    <w:rsid w:val="008E2C3B"/>
    <w:rsid w:val="009020CA"/>
    <w:rsid w:val="009030E6"/>
    <w:rsid w:val="009135A2"/>
    <w:rsid w:val="0092020F"/>
    <w:rsid w:val="009668CB"/>
    <w:rsid w:val="0097097F"/>
    <w:rsid w:val="00975433"/>
    <w:rsid w:val="00977563"/>
    <w:rsid w:val="00982332"/>
    <w:rsid w:val="009A3AED"/>
    <w:rsid w:val="009B46AC"/>
    <w:rsid w:val="009D11FC"/>
    <w:rsid w:val="009F5B5C"/>
    <w:rsid w:val="00A00351"/>
    <w:rsid w:val="00A143E7"/>
    <w:rsid w:val="00A1609D"/>
    <w:rsid w:val="00A4709A"/>
    <w:rsid w:val="00A51EF5"/>
    <w:rsid w:val="00A956F2"/>
    <w:rsid w:val="00AA6018"/>
    <w:rsid w:val="00AE31DA"/>
    <w:rsid w:val="00AE602A"/>
    <w:rsid w:val="00B168BA"/>
    <w:rsid w:val="00B520FF"/>
    <w:rsid w:val="00B615A3"/>
    <w:rsid w:val="00B63F9A"/>
    <w:rsid w:val="00B8117C"/>
    <w:rsid w:val="00B95829"/>
    <w:rsid w:val="00B95CA7"/>
    <w:rsid w:val="00BA1EA6"/>
    <w:rsid w:val="00BA440E"/>
    <w:rsid w:val="00BA7190"/>
    <w:rsid w:val="00BB410A"/>
    <w:rsid w:val="00BC519B"/>
    <w:rsid w:val="00C23E48"/>
    <w:rsid w:val="00C46DF6"/>
    <w:rsid w:val="00C741C3"/>
    <w:rsid w:val="00C7663E"/>
    <w:rsid w:val="00C918B5"/>
    <w:rsid w:val="00C95FEE"/>
    <w:rsid w:val="00CA1BC1"/>
    <w:rsid w:val="00CB31FC"/>
    <w:rsid w:val="00CC4826"/>
    <w:rsid w:val="00CF3767"/>
    <w:rsid w:val="00D07756"/>
    <w:rsid w:val="00D2119B"/>
    <w:rsid w:val="00D26839"/>
    <w:rsid w:val="00D2714D"/>
    <w:rsid w:val="00D31760"/>
    <w:rsid w:val="00D40D4D"/>
    <w:rsid w:val="00D46E21"/>
    <w:rsid w:val="00D60A7E"/>
    <w:rsid w:val="00D629D7"/>
    <w:rsid w:val="00D77427"/>
    <w:rsid w:val="00DA49E9"/>
    <w:rsid w:val="00DA6C84"/>
    <w:rsid w:val="00DB2577"/>
    <w:rsid w:val="00DB40DD"/>
    <w:rsid w:val="00DC6D96"/>
    <w:rsid w:val="00DD38D0"/>
    <w:rsid w:val="00DD4A19"/>
    <w:rsid w:val="00DE3C64"/>
    <w:rsid w:val="00DF71B5"/>
    <w:rsid w:val="00DF7529"/>
    <w:rsid w:val="00DF7A63"/>
    <w:rsid w:val="00E035F2"/>
    <w:rsid w:val="00E34174"/>
    <w:rsid w:val="00E36D50"/>
    <w:rsid w:val="00E376A6"/>
    <w:rsid w:val="00E40D86"/>
    <w:rsid w:val="00E4110A"/>
    <w:rsid w:val="00E5694C"/>
    <w:rsid w:val="00EA4303"/>
    <w:rsid w:val="00EE6075"/>
    <w:rsid w:val="00EF1389"/>
    <w:rsid w:val="00F403A4"/>
    <w:rsid w:val="00F430FA"/>
    <w:rsid w:val="00F956AF"/>
    <w:rsid w:val="00F96469"/>
    <w:rsid w:val="00FC2441"/>
    <w:rsid w:val="00FC5F0A"/>
    <w:rsid w:val="00FF03ED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C84"/>
    <w:pPr>
      <w:ind w:left="720"/>
      <w:contextualSpacing/>
    </w:pPr>
  </w:style>
  <w:style w:type="paragraph" w:styleId="a4">
    <w:name w:val="No Spacing"/>
    <w:uiPriority w:val="1"/>
    <w:qFormat/>
    <w:rsid w:val="00DA6C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basedOn w:val="a0"/>
    <w:rsid w:val="00DA6C84"/>
  </w:style>
  <w:style w:type="paragraph" w:styleId="a5">
    <w:name w:val="Normal (Web)"/>
    <w:basedOn w:val="a"/>
    <w:uiPriority w:val="99"/>
    <w:unhideWhenUsed/>
    <w:rsid w:val="00DA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9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29B"/>
  </w:style>
  <w:style w:type="paragraph" w:styleId="a8">
    <w:name w:val="footer"/>
    <w:basedOn w:val="a"/>
    <w:link w:val="a9"/>
    <w:uiPriority w:val="99"/>
    <w:unhideWhenUsed/>
    <w:rsid w:val="0039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29B"/>
  </w:style>
  <w:style w:type="paragraph" w:styleId="aa">
    <w:name w:val="Balloon Text"/>
    <w:basedOn w:val="a"/>
    <w:link w:val="ab"/>
    <w:uiPriority w:val="99"/>
    <w:semiHidden/>
    <w:unhideWhenUsed/>
    <w:rsid w:val="00DD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C84"/>
    <w:pPr>
      <w:ind w:left="720"/>
      <w:contextualSpacing/>
    </w:pPr>
  </w:style>
  <w:style w:type="paragraph" w:styleId="a4">
    <w:name w:val="No Spacing"/>
    <w:uiPriority w:val="1"/>
    <w:qFormat/>
    <w:rsid w:val="00DA6C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basedOn w:val="a0"/>
    <w:rsid w:val="00DA6C84"/>
  </w:style>
  <w:style w:type="paragraph" w:styleId="a5">
    <w:name w:val="Normal (Web)"/>
    <w:basedOn w:val="a"/>
    <w:uiPriority w:val="99"/>
    <w:unhideWhenUsed/>
    <w:rsid w:val="00DA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9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29B"/>
  </w:style>
  <w:style w:type="paragraph" w:styleId="a8">
    <w:name w:val="footer"/>
    <w:basedOn w:val="a"/>
    <w:link w:val="a9"/>
    <w:uiPriority w:val="99"/>
    <w:unhideWhenUsed/>
    <w:rsid w:val="0039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29B"/>
  </w:style>
  <w:style w:type="paragraph" w:styleId="aa">
    <w:name w:val="Balloon Text"/>
    <w:basedOn w:val="a"/>
    <w:link w:val="ab"/>
    <w:uiPriority w:val="99"/>
    <w:semiHidden/>
    <w:unhideWhenUsed/>
    <w:rsid w:val="00DD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797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8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0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7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5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3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3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9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7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6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9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82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6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4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1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3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1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6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5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29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7636-3928-4C97-8C1F-1ACEA09E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10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МБДОУ_сад_№16_01</cp:lastModifiedBy>
  <cp:revision>82</cp:revision>
  <cp:lastPrinted>2021-03-18T08:53:00Z</cp:lastPrinted>
  <dcterms:created xsi:type="dcterms:W3CDTF">2021-03-18T07:30:00Z</dcterms:created>
  <dcterms:modified xsi:type="dcterms:W3CDTF">2023-12-18T18:52:00Z</dcterms:modified>
</cp:coreProperties>
</file>